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1D810" w14:textId="77777777" w:rsidR="00D57872" w:rsidRPr="00D57872" w:rsidRDefault="00D57872" w:rsidP="00D57872">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ru-RU" w:eastAsia="ru-RU"/>
          <w14:ligatures w14:val="none"/>
        </w:rPr>
      </w:pPr>
      <w:r w:rsidRPr="00D57872">
        <w:rPr>
          <w:rFonts w:ascii="Times New Roman" w:eastAsia="Times New Roman" w:hAnsi="Times New Roman" w:cs="Times New Roman"/>
          <w:b/>
          <w:bCs/>
          <w:kern w:val="36"/>
          <w:sz w:val="28"/>
          <w:szCs w:val="28"/>
          <w:lang w:eastAsia="ru-RU"/>
          <w14:ligatures w14:val="none"/>
        </w:rPr>
        <w:t>Математикалық логика және алгоритмдер</w:t>
      </w:r>
    </w:p>
    <w:p w14:paraId="78D3FFD6" w14:textId="472346D9" w:rsidR="00D57872" w:rsidRPr="00D57872" w:rsidRDefault="00D57872" w:rsidP="00D57872">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Тұкаш Ғалия Қанатқызы</w:t>
      </w:r>
      <w:r w:rsidRPr="00D57872">
        <w:rPr>
          <w:rFonts w:ascii="Times New Roman" w:eastAsia="Times New Roman" w:hAnsi="Times New Roman" w:cs="Times New Roman"/>
          <w:kern w:val="0"/>
          <w:sz w:val="28"/>
          <w:szCs w:val="28"/>
          <w:lang w:eastAsia="ru-RU"/>
          <w14:ligatures w14:val="none"/>
        </w:rPr>
        <w:br/>
        <w:t>Ақмола облысы, Жақсы ауданы</w:t>
      </w:r>
      <w:r w:rsidRPr="00D57872">
        <w:rPr>
          <w:rFonts w:ascii="Times New Roman" w:eastAsia="Times New Roman" w:hAnsi="Times New Roman" w:cs="Times New Roman"/>
          <w:kern w:val="0"/>
          <w:sz w:val="28"/>
          <w:szCs w:val="28"/>
          <w:lang w:eastAsia="ru-RU"/>
          <w14:ligatures w14:val="none"/>
        </w:rPr>
        <w:br/>
        <w:t>"Беловодское ауылының жалпы орта білім беретін мектебі" КММ</w:t>
      </w:r>
      <w:r w:rsidRPr="00D57872">
        <w:rPr>
          <w:rFonts w:ascii="Times New Roman" w:eastAsia="Times New Roman" w:hAnsi="Times New Roman" w:cs="Times New Roman"/>
          <w:kern w:val="0"/>
          <w:sz w:val="28"/>
          <w:szCs w:val="28"/>
          <w:lang w:eastAsia="ru-RU"/>
          <w14:ligatures w14:val="none"/>
        </w:rPr>
        <w:br/>
        <w:t>Математика пәні мұғалімі</w:t>
      </w:r>
    </w:p>
    <w:p w14:paraId="780ABA69" w14:textId="77777777" w:rsidR="00D57872" w:rsidRPr="00D57872" w:rsidRDefault="00D57872" w:rsidP="00D57872">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КІРІСПЕ</w:t>
      </w:r>
    </w:p>
    <w:p w14:paraId="4E9E5025" w14:textId="7777777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Қазіргі ақпараттық технологиялар мен математикалық модельдеудің дамуы логикалық ойлау мен алгоритмдерді құру қабілетін ерекше маңызды етеді. Математикалық логика – дәлелдеу әдістерін зерттейтін және күрделі есептерді шешудің тиімді тәсілдерін ұсынатын ғылым. Ал алгоритмдер кез келген есепті белгілі бір тәртіппен орындау арқылы жүйелі шешуге мүмкіндік береді.</w:t>
      </w:r>
    </w:p>
    <w:p w14:paraId="2A757AFA" w14:textId="7777777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Бүгінгі таңда математикалық логика мен алгоритмдер тек теориялық математикада ғана емес, информатикада, экономикада, медицинада және техникалық ғылымдарда кеңінен қолданылады. Оқушылардың логикалық ойлау қабілетін дамыту оларды дербес ойлауға, шешім қабылдауға және күрделі мәселелерді тиімді шешуге дағдыландырады.</w:t>
      </w:r>
    </w:p>
    <w:p w14:paraId="09433A19" w14:textId="1DD88153"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val="ru-RU" w:eastAsia="ru-RU"/>
          <w14:ligatures w14:val="none"/>
        </w:rPr>
      </w:pPr>
      <w:r w:rsidRPr="00D57872">
        <w:rPr>
          <w:rFonts w:ascii="Times New Roman" w:eastAsia="Times New Roman" w:hAnsi="Times New Roman" w:cs="Times New Roman"/>
          <w:kern w:val="0"/>
          <w:sz w:val="28"/>
          <w:szCs w:val="28"/>
          <w:lang w:eastAsia="ru-RU"/>
          <w14:ligatures w14:val="none"/>
        </w:rPr>
        <w:t>Бұл мақалада математикалық логиканың негізгі қағидалары, оның амалдары мен заңдылықтары қарастырылады. Сонымен қатар, алгоритмдердің құрылымы, олардың түрлері мен практикалық қолданыстары туралы айтылатын болады.</w:t>
      </w:r>
    </w:p>
    <w:p w14:paraId="7318957D" w14:textId="77777777" w:rsidR="00D57872" w:rsidRPr="00D57872" w:rsidRDefault="00D57872" w:rsidP="00D57872">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НЕГІЗГІ БӨЛІМ</w:t>
      </w:r>
    </w:p>
    <w:p w14:paraId="112BD666" w14:textId="77777777" w:rsidR="00D57872" w:rsidRPr="00D57872" w:rsidRDefault="00D57872" w:rsidP="00D57872">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1. Математикалық логиканың негіздері</w:t>
      </w:r>
    </w:p>
    <w:p w14:paraId="59CCAF71" w14:textId="7777777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Математикалық логика</w:t>
      </w:r>
      <w:r w:rsidRPr="00D57872">
        <w:rPr>
          <w:rFonts w:ascii="Times New Roman" w:eastAsia="Times New Roman" w:hAnsi="Times New Roman" w:cs="Times New Roman"/>
          <w:kern w:val="0"/>
          <w:sz w:val="28"/>
          <w:szCs w:val="28"/>
          <w:lang w:eastAsia="ru-RU"/>
          <w14:ligatures w14:val="none"/>
        </w:rPr>
        <w:t xml:space="preserve"> – пайымдаулардың, дәлелдеулердің құрылымын зерттейтін ғылым саласы. Ол ойлау жүйесін формальды түрде сипаттауға және шешім қабылдауға мүмкіндік береді.</w:t>
      </w:r>
    </w:p>
    <w:p w14:paraId="1C735839" w14:textId="77777777" w:rsidR="00D57872" w:rsidRPr="00D57872" w:rsidRDefault="00D57872" w:rsidP="00D57872">
      <w:pPr>
        <w:spacing w:before="100" w:beforeAutospacing="1" w:after="100" w:afterAutospacing="1" w:line="240" w:lineRule="auto"/>
        <w:outlineLvl w:val="3"/>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1.1. Логикалық операциялар</w:t>
      </w:r>
    </w:p>
    <w:p w14:paraId="100C31D7" w14:textId="7777777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 xml:space="preserve">Математикалық логиканың негізгі бірлігі – </w:t>
      </w:r>
      <w:r w:rsidRPr="00D57872">
        <w:rPr>
          <w:rFonts w:ascii="Times New Roman" w:eastAsia="Times New Roman" w:hAnsi="Times New Roman" w:cs="Times New Roman"/>
          <w:b/>
          <w:bCs/>
          <w:kern w:val="0"/>
          <w:sz w:val="28"/>
          <w:szCs w:val="28"/>
          <w:lang w:eastAsia="ru-RU"/>
          <w14:ligatures w14:val="none"/>
        </w:rPr>
        <w:t>тұжырым</w:t>
      </w:r>
      <w:r w:rsidRPr="00D57872">
        <w:rPr>
          <w:rFonts w:ascii="Times New Roman" w:eastAsia="Times New Roman" w:hAnsi="Times New Roman" w:cs="Times New Roman"/>
          <w:kern w:val="0"/>
          <w:sz w:val="28"/>
          <w:szCs w:val="28"/>
          <w:lang w:eastAsia="ru-RU"/>
          <w14:ligatures w14:val="none"/>
        </w:rPr>
        <w:t xml:space="preserve">, ол </w:t>
      </w:r>
      <w:r w:rsidRPr="00D57872">
        <w:rPr>
          <w:rFonts w:ascii="Times New Roman" w:eastAsia="Times New Roman" w:hAnsi="Times New Roman" w:cs="Times New Roman"/>
          <w:b/>
          <w:bCs/>
          <w:kern w:val="0"/>
          <w:sz w:val="28"/>
          <w:szCs w:val="28"/>
          <w:lang w:eastAsia="ru-RU"/>
          <w14:ligatures w14:val="none"/>
        </w:rPr>
        <w:t>ақиқат (1)</w:t>
      </w:r>
      <w:r w:rsidRPr="00D57872">
        <w:rPr>
          <w:rFonts w:ascii="Times New Roman" w:eastAsia="Times New Roman" w:hAnsi="Times New Roman" w:cs="Times New Roman"/>
          <w:kern w:val="0"/>
          <w:sz w:val="28"/>
          <w:szCs w:val="28"/>
          <w:lang w:eastAsia="ru-RU"/>
          <w14:ligatures w14:val="none"/>
        </w:rPr>
        <w:t xml:space="preserve"> немесе </w:t>
      </w:r>
      <w:r w:rsidRPr="00D57872">
        <w:rPr>
          <w:rFonts w:ascii="Times New Roman" w:eastAsia="Times New Roman" w:hAnsi="Times New Roman" w:cs="Times New Roman"/>
          <w:b/>
          <w:bCs/>
          <w:kern w:val="0"/>
          <w:sz w:val="28"/>
          <w:szCs w:val="28"/>
          <w:lang w:eastAsia="ru-RU"/>
          <w14:ligatures w14:val="none"/>
        </w:rPr>
        <w:t>жалған (0)</w:t>
      </w:r>
      <w:r w:rsidRPr="00D57872">
        <w:rPr>
          <w:rFonts w:ascii="Times New Roman" w:eastAsia="Times New Roman" w:hAnsi="Times New Roman" w:cs="Times New Roman"/>
          <w:kern w:val="0"/>
          <w:sz w:val="28"/>
          <w:szCs w:val="28"/>
          <w:lang w:eastAsia="ru-RU"/>
          <w14:ligatures w14:val="none"/>
        </w:rPr>
        <w:t xml:space="preserve"> мәндерін қабылдайды.</w:t>
      </w:r>
    </w:p>
    <w:p w14:paraId="3EE0C23F" w14:textId="7777777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Негізгі логикалық амалдар:</w:t>
      </w:r>
    </w:p>
    <w:p w14:paraId="4F88CD1E" w14:textId="77777777" w:rsidR="00D57872" w:rsidRPr="00D57872" w:rsidRDefault="00D57872" w:rsidP="00D57872">
      <w:pPr>
        <w:numPr>
          <w:ilvl w:val="0"/>
          <w:numId w:val="5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Конъюнкция (</w:t>
      </w:r>
      <w:r w:rsidRPr="00D57872">
        <w:rPr>
          <w:rFonts w:ascii="Cambria Math" w:eastAsia="Times New Roman" w:hAnsi="Cambria Math" w:cs="Cambria Math"/>
          <w:b/>
          <w:bCs/>
          <w:kern w:val="0"/>
          <w:sz w:val="28"/>
          <w:szCs w:val="28"/>
          <w:lang w:eastAsia="ru-RU"/>
          <w14:ligatures w14:val="none"/>
        </w:rPr>
        <w:t>∧</w:t>
      </w:r>
      <w:r w:rsidRPr="00D57872">
        <w:rPr>
          <w:rFonts w:ascii="Times New Roman" w:eastAsia="Times New Roman" w:hAnsi="Times New Roman" w:cs="Times New Roman"/>
          <w:b/>
          <w:bCs/>
          <w:kern w:val="0"/>
          <w:sz w:val="28"/>
          <w:szCs w:val="28"/>
          <w:lang w:eastAsia="ru-RU"/>
          <w14:ligatures w14:val="none"/>
        </w:rPr>
        <w:t>, "және")</w:t>
      </w:r>
      <w:r w:rsidRPr="00D57872">
        <w:rPr>
          <w:rFonts w:ascii="Times New Roman" w:eastAsia="Times New Roman" w:hAnsi="Times New Roman" w:cs="Times New Roman"/>
          <w:kern w:val="0"/>
          <w:sz w:val="28"/>
          <w:szCs w:val="28"/>
          <w:lang w:eastAsia="ru-RU"/>
          <w14:ligatures w14:val="none"/>
        </w:rPr>
        <w:t xml:space="preserve"> – екі тұжырым да ақиқат болған жағдайда ғана нәтиже ақиқат болады.</w:t>
      </w:r>
    </w:p>
    <w:p w14:paraId="4E31D6C2" w14:textId="77777777" w:rsidR="00D57872" w:rsidRPr="00D57872" w:rsidRDefault="00D57872" w:rsidP="00D57872">
      <w:pPr>
        <w:numPr>
          <w:ilvl w:val="0"/>
          <w:numId w:val="5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lastRenderedPageBreak/>
        <w:t>Дизъюнкция (</w:t>
      </w:r>
      <w:r w:rsidRPr="00D57872">
        <w:rPr>
          <w:rFonts w:ascii="Cambria Math" w:eastAsia="Times New Roman" w:hAnsi="Cambria Math" w:cs="Cambria Math"/>
          <w:b/>
          <w:bCs/>
          <w:kern w:val="0"/>
          <w:sz w:val="28"/>
          <w:szCs w:val="28"/>
          <w:lang w:eastAsia="ru-RU"/>
          <w14:ligatures w14:val="none"/>
        </w:rPr>
        <w:t>∨</w:t>
      </w:r>
      <w:r w:rsidRPr="00D57872">
        <w:rPr>
          <w:rFonts w:ascii="Times New Roman" w:eastAsia="Times New Roman" w:hAnsi="Times New Roman" w:cs="Times New Roman"/>
          <w:b/>
          <w:bCs/>
          <w:kern w:val="0"/>
          <w:sz w:val="28"/>
          <w:szCs w:val="28"/>
          <w:lang w:eastAsia="ru-RU"/>
          <w14:ligatures w14:val="none"/>
        </w:rPr>
        <w:t>, "немесе")</w:t>
      </w:r>
      <w:r w:rsidRPr="00D57872">
        <w:rPr>
          <w:rFonts w:ascii="Times New Roman" w:eastAsia="Times New Roman" w:hAnsi="Times New Roman" w:cs="Times New Roman"/>
          <w:kern w:val="0"/>
          <w:sz w:val="28"/>
          <w:szCs w:val="28"/>
          <w:lang w:eastAsia="ru-RU"/>
          <w14:ligatures w14:val="none"/>
        </w:rPr>
        <w:t xml:space="preserve"> – кем дегенде бір тұжырым ақиқат болса, нәтиже ақиқат.</w:t>
      </w:r>
    </w:p>
    <w:p w14:paraId="6908A8AA" w14:textId="77777777" w:rsidR="00D57872" w:rsidRPr="00D57872" w:rsidRDefault="00D57872" w:rsidP="00D57872">
      <w:pPr>
        <w:numPr>
          <w:ilvl w:val="0"/>
          <w:numId w:val="5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Инверсия (¬, "емес")</w:t>
      </w:r>
      <w:r w:rsidRPr="00D57872">
        <w:rPr>
          <w:rFonts w:ascii="Times New Roman" w:eastAsia="Times New Roman" w:hAnsi="Times New Roman" w:cs="Times New Roman"/>
          <w:kern w:val="0"/>
          <w:sz w:val="28"/>
          <w:szCs w:val="28"/>
          <w:lang w:eastAsia="ru-RU"/>
          <w14:ligatures w14:val="none"/>
        </w:rPr>
        <w:t xml:space="preserve"> – тұжырым мәнін кері өзгерту.</w:t>
      </w:r>
    </w:p>
    <w:p w14:paraId="0C3B79F2" w14:textId="77777777" w:rsidR="00D57872" w:rsidRPr="00D57872" w:rsidRDefault="00D57872" w:rsidP="00D57872">
      <w:pPr>
        <w:numPr>
          <w:ilvl w:val="0"/>
          <w:numId w:val="5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Импликация (→, "егер..., онда...")</w:t>
      </w:r>
      <w:r w:rsidRPr="00D57872">
        <w:rPr>
          <w:rFonts w:ascii="Times New Roman" w:eastAsia="Times New Roman" w:hAnsi="Times New Roman" w:cs="Times New Roman"/>
          <w:kern w:val="0"/>
          <w:sz w:val="28"/>
          <w:szCs w:val="28"/>
          <w:lang w:eastAsia="ru-RU"/>
          <w14:ligatures w14:val="none"/>
        </w:rPr>
        <w:t xml:space="preserve"> – бірінші тұжырым ақиқат болса, екінші тұжырымның да ақиқаттығы талап етіледі.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
        <w:gridCol w:w="247"/>
        <w:gridCol w:w="760"/>
        <w:gridCol w:w="760"/>
        <w:gridCol w:w="422"/>
        <w:gridCol w:w="884"/>
      </w:tblGrid>
      <w:tr w:rsidR="00D57872" w:rsidRPr="00D57872" w14:paraId="395F79D0" w14:textId="77777777" w:rsidTr="00D57872">
        <w:trPr>
          <w:tblHeader/>
          <w:tblCellSpacing w:w="15" w:type="dxa"/>
        </w:trPr>
        <w:tc>
          <w:tcPr>
            <w:tcW w:w="0" w:type="auto"/>
            <w:vAlign w:val="center"/>
            <w:hideMark/>
          </w:tcPr>
          <w:p w14:paraId="60C1F9E0" w14:textId="77777777" w:rsidR="00D57872" w:rsidRPr="00D57872" w:rsidRDefault="00D57872" w:rsidP="00D57872">
            <w:pPr>
              <w:spacing w:after="0" w:line="240" w:lineRule="auto"/>
              <w:jc w:val="center"/>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A</w:t>
            </w:r>
          </w:p>
        </w:tc>
        <w:tc>
          <w:tcPr>
            <w:tcW w:w="0" w:type="auto"/>
            <w:vAlign w:val="center"/>
            <w:hideMark/>
          </w:tcPr>
          <w:p w14:paraId="0C9BF2BA" w14:textId="77777777" w:rsidR="00D57872" w:rsidRPr="00D57872" w:rsidRDefault="00D57872" w:rsidP="00D57872">
            <w:pPr>
              <w:spacing w:after="0" w:line="240" w:lineRule="auto"/>
              <w:jc w:val="center"/>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B</w:t>
            </w:r>
          </w:p>
        </w:tc>
        <w:tc>
          <w:tcPr>
            <w:tcW w:w="0" w:type="auto"/>
            <w:vAlign w:val="center"/>
            <w:hideMark/>
          </w:tcPr>
          <w:p w14:paraId="55BB6FB5" w14:textId="77777777" w:rsidR="00D57872" w:rsidRPr="00D57872" w:rsidRDefault="00D57872" w:rsidP="00D57872">
            <w:pPr>
              <w:spacing w:after="0" w:line="240" w:lineRule="auto"/>
              <w:jc w:val="center"/>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 xml:space="preserve">A </w:t>
            </w:r>
            <w:r w:rsidRPr="00D57872">
              <w:rPr>
                <w:rFonts w:ascii="Cambria Math" w:eastAsia="Times New Roman" w:hAnsi="Cambria Math" w:cs="Cambria Math"/>
                <w:b/>
                <w:bCs/>
                <w:kern w:val="0"/>
                <w:sz w:val="28"/>
                <w:szCs w:val="28"/>
                <w:lang w:eastAsia="ru-RU"/>
                <w14:ligatures w14:val="none"/>
              </w:rPr>
              <w:t>∧</w:t>
            </w:r>
            <w:r w:rsidRPr="00D57872">
              <w:rPr>
                <w:rFonts w:ascii="Times New Roman" w:eastAsia="Times New Roman" w:hAnsi="Times New Roman" w:cs="Times New Roman"/>
                <w:b/>
                <w:bCs/>
                <w:kern w:val="0"/>
                <w:sz w:val="28"/>
                <w:szCs w:val="28"/>
                <w:lang w:eastAsia="ru-RU"/>
                <w14:ligatures w14:val="none"/>
              </w:rPr>
              <w:t xml:space="preserve"> B</w:t>
            </w:r>
          </w:p>
        </w:tc>
        <w:tc>
          <w:tcPr>
            <w:tcW w:w="0" w:type="auto"/>
            <w:vAlign w:val="center"/>
            <w:hideMark/>
          </w:tcPr>
          <w:p w14:paraId="12B95E0E" w14:textId="77777777" w:rsidR="00D57872" w:rsidRPr="00D57872" w:rsidRDefault="00D57872" w:rsidP="00D57872">
            <w:pPr>
              <w:spacing w:after="0" w:line="240" w:lineRule="auto"/>
              <w:jc w:val="center"/>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 xml:space="preserve">A </w:t>
            </w:r>
            <w:r w:rsidRPr="00D57872">
              <w:rPr>
                <w:rFonts w:ascii="Cambria Math" w:eastAsia="Times New Roman" w:hAnsi="Cambria Math" w:cs="Cambria Math"/>
                <w:b/>
                <w:bCs/>
                <w:kern w:val="0"/>
                <w:sz w:val="28"/>
                <w:szCs w:val="28"/>
                <w:lang w:eastAsia="ru-RU"/>
                <w14:ligatures w14:val="none"/>
              </w:rPr>
              <w:t>∨</w:t>
            </w:r>
            <w:r w:rsidRPr="00D57872">
              <w:rPr>
                <w:rFonts w:ascii="Times New Roman" w:eastAsia="Times New Roman" w:hAnsi="Times New Roman" w:cs="Times New Roman"/>
                <w:b/>
                <w:bCs/>
                <w:kern w:val="0"/>
                <w:sz w:val="28"/>
                <w:szCs w:val="28"/>
                <w:lang w:eastAsia="ru-RU"/>
                <w14:ligatures w14:val="none"/>
              </w:rPr>
              <w:t xml:space="preserve"> B</w:t>
            </w:r>
          </w:p>
        </w:tc>
        <w:tc>
          <w:tcPr>
            <w:tcW w:w="0" w:type="auto"/>
            <w:vAlign w:val="center"/>
            <w:hideMark/>
          </w:tcPr>
          <w:p w14:paraId="6C59F6C1" w14:textId="77777777" w:rsidR="00D57872" w:rsidRPr="00D57872" w:rsidRDefault="00D57872" w:rsidP="00D57872">
            <w:pPr>
              <w:spacing w:after="0" w:line="240" w:lineRule="auto"/>
              <w:jc w:val="center"/>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¬A</w:t>
            </w:r>
          </w:p>
        </w:tc>
        <w:tc>
          <w:tcPr>
            <w:tcW w:w="0" w:type="auto"/>
            <w:vAlign w:val="center"/>
            <w:hideMark/>
          </w:tcPr>
          <w:p w14:paraId="525C48BE" w14:textId="77777777" w:rsidR="00D57872" w:rsidRPr="00D57872" w:rsidRDefault="00D57872" w:rsidP="00D57872">
            <w:pPr>
              <w:spacing w:after="0" w:line="240" w:lineRule="auto"/>
              <w:jc w:val="center"/>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A → B</w:t>
            </w:r>
          </w:p>
        </w:tc>
      </w:tr>
      <w:tr w:rsidR="00D57872" w:rsidRPr="00D57872" w14:paraId="2C9A6981" w14:textId="77777777" w:rsidTr="00D57872">
        <w:trPr>
          <w:tblCellSpacing w:w="15" w:type="dxa"/>
        </w:trPr>
        <w:tc>
          <w:tcPr>
            <w:tcW w:w="0" w:type="auto"/>
            <w:vAlign w:val="center"/>
            <w:hideMark/>
          </w:tcPr>
          <w:p w14:paraId="1ED103C5"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538A62EC"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7F01E713"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070AC0F6"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429956FD"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0FAAF58A"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r>
      <w:tr w:rsidR="00D57872" w:rsidRPr="00D57872" w14:paraId="6AAA8D20" w14:textId="77777777" w:rsidTr="00D57872">
        <w:trPr>
          <w:tblCellSpacing w:w="15" w:type="dxa"/>
        </w:trPr>
        <w:tc>
          <w:tcPr>
            <w:tcW w:w="0" w:type="auto"/>
            <w:vAlign w:val="center"/>
            <w:hideMark/>
          </w:tcPr>
          <w:p w14:paraId="3ACE4072"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158B334D"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183BDB4E"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4B58FA01"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2F7BDAD2"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3D8677B1"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r>
      <w:tr w:rsidR="00D57872" w:rsidRPr="00D57872" w14:paraId="44A802F1" w14:textId="77777777" w:rsidTr="00D57872">
        <w:trPr>
          <w:tblCellSpacing w:w="15" w:type="dxa"/>
        </w:trPr>
        <w:tc>
          <w:tcPr>
            <w:tcW w:w="0" w:type="auto"/>
            <w:vAlign w:val="center"/>
            <w:hideMark/>
          </w:tcPr>
          <w:p w14:paraId="2BF4FDEF"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70BE9695"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5AA3CD62"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590B2129"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1B0405B4"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045B7BC6"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r>
      <w:tr w:rsidR="00D57872" w:rsidRPr="00D57872" w14:paraId="57CD1AB3" w14:textId="77777777" w:rsidTr="00D57872">
        <w:trPr>
          <w:tblCellSpacing w:w="15" w:type="dxa"/>
        </w:trPr>
        <w:tc>
          <w:tcPr>
            <w:tcW w:w="0" w:type="auto"/>
            <w:vAlign w:val="center"/>
            <w:hideMark/>
          </w:tcPr>
          <w:p w14:paraId="7C85B13D"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2FED5B43"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3FD2D49C"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16333227"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0</w:t>
            </w:r>
          </w:p>
        </w:tc>
        <w:tc>
          <w:tcPr>
            <w:tcW w:w="0" w:type="auto"/>
            <w:vAlign w:val="center"/>
            <w:hideMark/>
          </w:tcPr>
          <w:p w14:paraId="4517AE9A"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c>
          <w:tcPr>
            <w:tcW w:w="0" w:type="auto"/>
            <w:vAlign w:val="center"/>
            <w:hideMark/>
          </w:tcPr>
          <w:p w14:paraId="389218C5" w14:textId="77777777" w:rsidR="00D57872" w:rsidRPr="00D57872" w:rsidRDefault="00D57872" w:rsidP="00D57872">
            <w:pPr>
              <w:spacing w:after="0"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1</w:t>
            </w:r>
          </w:p>
        </w:tc>
      </w:tr>
    </w:tbl>
    <w:p w14:paraId="22D5E8B9" w14:textId="79917454"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val="ru-RU" w:eastAsia="ru-RU"/>
          <w14:ligatures w14:val="none"/>
        </w:rPr>
      </w:pPr>
      <w:r w:rsidRPr="00D57872">
        <w:rPr>
          <w:rFonts w:ascii="Times New Roman" w:eastAsia="Times New Roman" w:hAnsi="Times New Roman" w:cs="Times New Roman"/>
          <w:kern w:val="0"/>
          <w:sz w:val="28"/>
          <w:szCs w:val="28"/>
          <w:lang w:eastAsia="ru-RU"/>
          <w14:ligatures w14:val="none"/>
        </w:rPr>
        <w:t>Бұл амалдар математикалық дәлелдеулерде, ықтималдықтар теориясында, комбинаторикада және басқа да салаларда қолданылады.</w:t>
      </w:r>
    </w:p>
    <w:p w14:paraId="034DB9A2" w14:textId="77777777" w:rsidR="00D57872" w:rsidRPr="00D57872" w:rsidRDefault="00D57872" w:rsidP="00D57872">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2. Алгоритмдер және олардың түрлері</w:t>
      </w:r>
    </w:p>
    <w:p w14:paraId="57D726B6" w14:textId="7777777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Алгоритм</w:t>
      </w:r>
      <w:r w:rsidRPr="00D57872">
        <w:rPr>
          <w:rFonts w:ascii="Times New Roman" w:eastAsia="Times New Roman" w:hAnsi="Times New Roman" w:cs="Times New Roman"/>
          <w:kern w:val="0"/>
          <w:sz w:val="28"/>
          <w:szCs w:val="28"/>
          <w:lang w:eastAsia="ru-RU"/>
          <w14:ligatures w14:val="none"/>
        </w:rPr>
        <w:t xml:space="preserve"> – белгілі бір есепті шешу үшін орындалатын әрекеттер жиынтығы.</w:t>
      </w:r>
    </w:p>
    <w:p w14:paraId="73F4EA0F" w14:textId="77777777" w:rsidR="00D57872" w:rsidRPr="00D57872" w:rsidRDefault="00D57872" w:rsidP="00D57872">
      <w:pPr>
        <w:spacing w:before="100" w:beforeAutospacing="1" w:after="100" w:afterAutospacing="1" w:line="240" w:lineRule="auto"/>
        <w:outlineLvl w:val="3"/>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2.1. Алгоритмнің негізгі қасиеттері:</w:t>
      </w:r>
    </w:p>
    <w:p w14:paraId="15C43F68" w14:textId="77777777" w:rsidR="00D57872" w:rsidRPr="00D57872" w:rsidRDefault="00D57872" w:rsidP="00D57872">
      <w:pPr>
        <w:numPr>
          <w:ilvl w:val="0"/>
          <w:numId w:val="5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Анықтылық</w:t>
      </w:r>
      <w:r w:rsidRPr="00D57872">
        <w:rPr>
          <w:rFonts w:ascii="Times New Roman" w:eastAsia="Times New Roman" w:hAnsi="Times New Roman" w:cs="Times New Roman"/>
          <w:kern w:val="0"/>
          <w:sz w:val="28"/>
          <w:szCs w:val="28"/>
          <w:lang w:eastAsia="ru-RU"/>
          <w14:ligatures w14:val="none"/>
        </w:rPr>
        <w:t xml:space="preserve"> – әрбір қадам нақты әрі түсінікті болуы керек.</w:t>
      </w:r>
    </w:p>
    <w:p w14:paraId="24C1394C" w14:textId="77777777" w:rsidR="00D57872" w:rsidRPr="00D57872" w:rsidRDefault="00D57872" w:rsidP="00D57872">
      <w:pPr>
        <w:numPr>
          <w:ilvl w:val="0"/>
          <w:numId w:val="5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Дискреттілік</w:t>
      </w:r>
      <w:r w:rsidRPr="00D57872">
        <w:rPr>
          <w:rFonts w:ascii="Times New Roman" w:eastAsia="Times New Roman" w:hAnsi="Times New Roman" w:cs="Times New Roman"/>
          <w:kern w:val="0"/>
          <w:sz w:val="28"/>
          <w:szCs w:val="28"/>
          <w:lang w:eastAsia="ru-RU"/>
          <w14:ligatures w14:val="none"/>
        </w:rPr>
        <w:t xml:space="preserve"> – әрекеттер ретімен орындалады.</w:t>
      </w:r>
    </w:p>
    <w:p w14:paraId="23BFDB26" w14:textId="77777777" w:rsidR="00D57872" w:rsidRPr="00D57872" w:rsidRDefault="00D57872" w:rsidP="00D57872">
      <w:pPr>
        <w:numPr>
          <w:ilvl w:val="0"/>
          <w:numId w:val="5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Нәтижелілік</w:t>
      </w:r>
      <w:r w:rsidRPr="00D57872">
        <w:rPr>
          <w:rFonts w:ascii="Times New Roman" w:eastAsia="Times New Roman" w:hAnsi="Times New Roman" w:cs="Times New Roman"/>
          <w:kern w:val="0"/>
          <w:sz w:val="28"/>
          <w:szCs w:val="28"/>
          <w:lang w:eastAsia="ru-RU"/>
          <w14:ligatures w14:val="none"/>
        </w:rPr>
        <w:t xml:space="preserve"> – алгоритм белгілі бір уақытта аяқталуы қажет.</w:t>
      </w:r>
    </w:p>
    <w:p w14:paraId="1246FFAC" w14:textId="77777777" w:rsidR="00D57872" w:rsidRPr="00D57872" w:rsidRDefault="00D57872" w:rsidP="00D57872">
      <w:pPr>
        <w:numPr>
          <w:ilvl w:val="0"/>
          <w:numId w:val="5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Жалпыламалық</w:t>
      </w:r>
      <w:r w:rsidRPr="00D57872">
        <w:rPr>
          <w:rFonts w:ascii="Times New Roman" w:eastAsia="Times New Roman" w:hAnsi="Times New Roman" w:cs="Times New Roman"/>
          <w:kern w:val="0"/>
          <w:sz w:val="28"/>
          <w:szCs w:val="28"/>
          <w:lang w:eastAsia="ru-RU"/>
          <w14:ligatures w14:val="none"/>
        </w:rPr>
        <w:t xml:space="preserve"> – алгоритм әртүрлі есептер үшін қолданылуы мүмкін.</w:t>
      </w:r>
    </w:p>
    <w:p w14:paraId="48CB2C2C" w14:textId="77777777" w:rsidR="00D57872" w:rsidRPr="00D57872" w:rsidRDefault="00D57872" w:rsidP="00D57872">
      <w:pPr>
        <w:spacing w:before="100" w:beforeAutospacing="1" w:after="100" w:afterAutospacing="1" w:line="240" w:lineRule="auto"/>
        <w:outlineLvl w:val="3"/>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2.2. Алгоритм түрлері:</w:t>
      </w:r>
    </w:p>
    <w:p w14:paraId="356A60C9" w14:textId="77777777" w:rsidR="00D57872" w:rsidRPr="00D57872" w:rsidRDefault="00D57872" w:rsidP="00D57872">
      <w:pPr>
        <w:numPr>
          <w:ilvl w:val="0"/>
          <w:numId w:val="53"/>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Сызықтық алгоритм</w:t>
      </w:r>
      <w:r w:rsidRPr="00D57872">
        <w:rPr>
          <w:rFonts w:ascii="Times New Roman" w:eastAsia="Times New Roman" w:hAnsi="Times New Roman" w:cs="Times New Roman"/>
          <w:kern w:val="0"/>
          <w:sz w:val="28"/>
          <w:szCs w:val="28"/>
          <w:lang w:eastAsia="ru-RU"/>
          <w14:ligatures w14:val="none"/>
        </w:rPr>
        <w:t xml:space="preserve"> – барлық қадамдар ретімен орындалады.</w:t>
      </w:r>
    </w:p>
    <w:p w14:paraId="4D0FDFD4" w14:textId="77777777" w:rsidR="00D57872" w:rsidRPr="00D57872" w:rsidRDefault="00D57872" w:rsidP="00D57872">
      <w:pPr>
        <w:numPr>
          <w:ilvl w:val="0"/>
          <w:numId w:val="53"/>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Тармақталған алгоритм</w:t>
      </w:r>
      <w:r w:rsidRPr="00D57872">
        <w:rPr>
          <w:rFonts w:ascii="Times New Roman" w:eastAsia="Times New Roman" w:hAnsi="Times New Roman" w:cs="Times New Roman"/>
          <w:kern w:val="0"/>
          <w:sz w:val="28"/>
          <w:szCs w:val="28"/>
          <w:lang w:eastAsia="ru-RU"/>
          <w14:ligatures w14:val="none"/>
        </w:rPr>
        <w:t xml:space="preserve"> – шартқа байланысты әртүрлі бағытта орындалады.</w:t>
      </w:r>
    </w:p>
    <w:p w14:paraId="750A9590" w14:textId="77777777" w:rsidR="00D57872" w:rsidRPr="00D57872" w:rsidRDefault="00D57872" w:rsidP="00D57872">
      <w:pPr>
        <w:numPr>
          <w:ilvl w:val="0"/>
          <w:numId w:val="53"/>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Циклдік алгоритм</w:t>
      </w:r>
      <w:r w:rsidRPr="00D57872">
        <w:rPr>
          <w:rFonts w:ascii="Times New Roman" w:eastAsia="Times New Roman" w:hAnsi="Times New Roman" w:cs="Times New Roman"/>
          <w:kern w:val="0"/>
          <w:sz w:val="28"/>
          <w:szCs w:val="28"/>
          <w:lang w:eastAsia="ru-RU"/>
          <w14:ligatures w14:val="none"/>
        </w:rPr>
        <w:t xml:space="preserve"> – белгілі бір әрекеттер бірнеше рет қайталанады.</w:t>
      </w:r>
    </w:p>
    <w:p w14:paraId="3218B571" w14:textId="2138BA0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Мысал:</w:t>
      </w:r>
      <w:r w:rsidRPr="00D57872">
        <w:rPr>
          <w:rFonts w:ascii="Times New Roman" w:eastAsia="Times New Roman" w:hAnsi="Times New Roman" w:cs="Times New Roman"/>
          <w:kern w:val="0"/>
          <w:sz w:val="28"/>
          <w:szCs w:val="28"/>
          <w:lang w:eastAsia="ru-RU"/>
          <w14:ligatures w14:val="none"/>
        </w:rPr>
        <w:br/>
        <w:t xml:space="preserve">Берілген </w:t>
      </w:r>
      <w:r w:rsidRPr="00D57872">
        <w:rPr>
          <w:rFonts w:ascii="Times New Roman" w:eastAsia="Times New Roman" w:hAnsi="Times New Roman" w:cs="Times New Roman"/>
          <w:b/>
          <w:bCs/>
          <w:kern w:val="0"/>
          <w:sz w:val="28"/>
          <w:szCs w:val="28"/>
          <w:lang w:eastAsia="ru-RU"/>
          <w14:ligatures w14:val="none"/>
        </w:rPr>
        <w:t>n</w:t>
      </w:r>
      <w:r w:rsidRPr="00D57872">
        <w:rPr>
          <w:rFonts w:ascii="Times New Roman" w:eastAsia="Times New Roman" w:hAnsi="Times New Roman" w:cs="Times New Roman"/>
          <w:kern w:val="0"/>
          <w:sz w:val="28"/>
          <w:szCs w:val="28"/>
          <w:lang w:eastAsia="ru-RU"/>
          <w14:ligatures w14:val="none"/>
        </w:rPr>
        <w:t xml:space="preserve"> санының факториалын есептеу алгоритмі:</w:t>
      </w:r>
    </w:p>
    <w:p w14:paraId="78F57AC0" w14:textId="77777777" w:rsidR="00D57872" w:rsidRPr="00D57872" w:rsidRDefault="00D57872" w:rsidP="00D57872">
      <w:pPr>
        <w:numPr>
          <w:ilvl w:val="0"/>
          <w:numId w:val="5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Кіріс:</w:t>
      </w:r>
      <w:r w:rsidRPr="00D57872">
        <w:rPr>
          <w:rFonts w:ascii="Times New Roman" w:eastAsia="Times New Roman" w:hAnsi="Times New Roman" w:cs="Times New Roman"/>
          <w:kern w:val="0"/>
          <w:sz w:val="28"/>
          <w:szCs w:val="28"/>
          <w:lang w:eastAsia="ru-RU"/>
          <w14:ligatures w14:val="none"/>
        </w:rPr>
        <w:t xml:space="preserve"> n</w:t>
      </w:r>
    </w:p>
    <w:p w14:paraId="7C731B9F" w14:textId="77777777" w:rsidR="00D57872" w:rsidRPr="00D57872" w:rsidRDefault="00D57872" w:rsidP="00D57872">
      <w:pPr>
        <w:numPr>
          <w:ilvl w:val="0"/>
          <w:numId w:val="5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Шарт:</w:t>
      </w:r>
      <w:r w:rsidRPr="00D57872">
        <w:rPr>
          <w:rFonts w:ascii="Times New Roman" w:eastAsia="Times New Roman" w:hAnsi="Times New Roman" w:cs="Times New Roman"/>
          <w:kern w:val="0"/>
          <w:sz w:val="28"/>
          <w:szCs w:val="28"/>
          <w:lang w:eastAsia="ru-RU"/>
          <w14:ligatures w14:val="none"/>
        </w:rPr>
        <w:t xml:space="preserve"> Егер n = 0 немесе 1 болса, факториал 1-ге тең</w:t>
      </w:r>
    </w:p>
    <w:p w14:paraId="66F796F9" w14:textId="77777777" w:rsidR="00D57872" w:rsidRPr="00D57872" w:rsidRDefault="00D57872" w:rsidP="00D57872">
      <w:pPr>
        <w:numPr>
          <w:ilvl w:val="0"/>
          <w:numId w:val="5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Қайталану:</w:t>
      </w:r>
      <w:r w:rsidRPr="00D57872">
        <w:rPr>
          <w:rFonts w:ascii="Times New Roman" w:eastAsia="Times New Roman" w:hAnsi="Times New Roman" w:cs="Times New Roman"/>
          <w:kern w:val="0"/>
          <w:sz w:val="28"/>
          <w:szCs w:val="28"/>
          <w:lang w:eastAsia="ru-RU"/>
          <w14:ligatures w14:val="none"/>
        </w:rPr>
        <w:t xml:space="preserve"> n!=n×(n−1)×(n−2)×...×1n! = n \times (n-1) \times (n-2) \times ... \times 1</w:t>
      </w:r>
    </w:p>
    <w:p w14:paraId="7EDD8D2B" w14:textId="516F0028" w:rsidR="00D57872" w:rsidRPr="00D57872" w:rsidRDefault="00D57872" w:rsidP="00D57872">
      <w:pPr>
        <w:numPr>
          <w:ilvl w:val="0"/>
          <w:numId w:val="5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Шығыс:</w:t>
      </w:r>
      <w:r w:rsidRPr="00D57872">
        <w:rPr>
          <w:rFonts w:ascii="Times New Roman" w:eastAsia="Times New Roman" w:hAnsi="Times New Roman" w:cs="Times New Roman"/>
          <w:kern w:val="0"/>
          <w:sz w:val="28"/>
          <w:szCs w:val="28"/>
          <w:lang w:eastAsia="ru-RU"/>
          <w14:ligatures w14:val="none"/>
        </w:rPr>
        <w:t xml:space="preserve"> n! мәнін шығару</w:t>
      </w:r>
    </w:p>
    <w:p w14:paraId="147DABE0" w14:textId="77777777" w:rsidR="00D57872" w:rsidRPr="00D57872" w:rsidRDefault="00D57872" w:rsidP="00D57872">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lastRenderedPageBreak/>
        <w:t>3. Алгоритмдердің практикалық қолданысы</w:t>
      </w:r>
    </w:p>
    <w:p w14:paraId="34377097" w14:textId="7777777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Алгоритмдер тек математикалық есептерде ғана емес, күнделікті өмірде, өндірісте, экономикада, медицинада, ақпараттық технологияларда қолданылады.</w:t>
      </w:r>
    </w:p>
    <w:p w14:paraId="36723674" w14:textId="335DFDF6"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Математикада</w:t>
      </w:r>
      <w:r w:rsidRPr="00D57872">
        <w:rPr>
          <w:rFonts w:ascii="Times New Roman" w:eastAsia="Times New Roman" w:hAnsi="Times New Roman" w:cs="Times New Roman"/>
          <w:kern w:val="0"/>
          <w:sz w:val="28"/>
          <w:szCs w:val="28"/>
          <w:lang w:eastAsia="ru-RU"/>
          <w14:ligatures w14:val="none"/>
        </w:rPr>
        <w:t xml:space="preserve"> – теңдеулерді шешу, есептеу әдістері.</w:t>
      </w:r>
      <w:r w:rsidRPr="00D57872">
        <w:rPr>
          <w:rFonts w:ascii="Times New Roman" w:eastAsia="Times New Roman" w:hAnsi="Times New Roman" w:cs="Times New Roman"/>
          <w:kern w:val="0"/>
          <w:sz w:val="28"/>
          <w:szCs w:val="28"/>
          <w:lang w:eastAsia="ru-RU"/>
          <w14:ligatures w14:val="none"/>
        </w:rPr>
        <w:br/>
      </w:r>
      <w:r w:rsidRPr="00D57872">
        <w:rPr>
          <w:rFonts w:ascii="Times New Roman" w:eastAsia="Times New Roman" w:hAnsi="Times New Roman" w:cs="Times New Roman"/>
          <w:b/>
          <w:bCs/>
          <w:kern w:val="0"/>
          <w:sz w:val="28"/>
          <w:szCs w:val="28"/>
          <w:lang w:eastAsia="ru-RU"/>
          <w14:ligatures w14:val="none"/>
        </w:rPr>
        <w:t>Қаржы саласында</w:t>
      </w:r>
      <w:r w:rsidRPr="00D57872">
        <w:rPr>
          <w:rFonts w:ascii="Times New Roman" w:eastAsia="Times New Roman" w:hAnsi="Times New Roman" w:cs="Times New Roman"/>
          <w:kern w:val="0"/>
          <w:sz w:val="28"/>
          <w:szCs w:val="28"/>
          <w:lang w:eastAsia="ru-RU"/>
          <w14:ligatures w14:val="none"/>
        </w:rPr>
        <w:t xml:space="preserve"> – несиені есептеу, инвестициялық модельдер.</w:t>
      </w:r>
      <w:r w:rsidRPr="00D57872">
        <w:rPr>
          <w:rFonts w:ascii="Times New Roman" w:eastAsia="Times New Roman" w:hAnsi="Times New Roman" w:cs="Times New Roman"/>
          <w:kern w:val="0"/>
          <w:sz w:val="28"/>
          <w:szCs w:val="28"/>
          <w:lang w:eastAsia="ru-RU"/>
          <w14:ligatures w14:val="none"/>
        </w:rPr>
        <w:br/>
      </w:r>
      <w:r w:rsidRPr="00D57872">
        <w:rPr>
          <w:rFonts w:ascii="Times New Roman" w:eastAsia="Times New Roman" w:hAnsi="Times New Roman" w:cs="Times New Roman"/>
          <w:b/>
          <w:bCs/>
          <w:kern w:val="0"/>
          <w:sz w:val="28"/>
          <w:szCs w:val="28"/>
          <w:lang w:eastAsia="ru-RU"/>
          <w14:ligatures w14:val="none"/>
        </w:rPr>
        <w:t>ДНҚ талдауында</w:t>
      </w:r>
      <w:r w:rsidRPr="00D57872">
        <w:rPr>
          <w:rFonts w:ascii="Times New Roman" w:eastAsia="Times New Roman" w:hAnsi="Times New Roman" w:cs="Times New Roman"/>
          <w:kern w:val="0"/>
          <w:sz w:val="28"/>
          <w:szCs w:val="28"/>
          <w:lang w:eastAsia="ru-RU"/>
          <w14:ligatures w14:val="none"/>
        </w:rPr>
        <w:t xml:space="preserve"> – генетикалық зерттеулер жүргізу.</w:t>
      </w:r>
      <w:r w:rsidRPr="00D57872">
        <w:rPr>
          <w:rFonts w:ascii="Times New Roman" w:eastAsia="Times New Roman" w:hAnsi="Times New Roman" w:cs="Times New Roman"/>
          <w:kern w:val="0"/>
          <w:sz w:val="28"/>
          <w:szCs w:val="28"/>
          <w:lang w:eastAsia="ru-RU"/>
          <w14:ligatures w14:val="none"/>
        </w:rPr>
        <w:br/>
      </w:r>
      <w:r w:rsidRPr="00D57872">
        <w:rPr>
          <w:rFonts w:ascii="Times New Roman" w:eastAsia="Times New Roman" w:hAnsi="Times New Roman" w:cs="Times New Roman"/>
          <w:b/>
          <w:bCs/>
          <w:kern w:val="0"/>
          <w:sz w:val="28"/>
          <w:szCs w:val="28"/>
          <w:lang w:eastAsia="ru-RU"/>
          <w14:ligatures w14:val="none"/>
        </w:rPr>
        <w:t>Логистикада</w:t>
      </w:r>
      <w:r w:rsidRPr="00D57872">
        <w:rPr>
          <w:rFonts w:ascii="Times New Roman" w:eastAsia="Times New Roman" w:hAnsi="Times New Roman" w:cs="Times New Roman"/>
          <w:kern w:val="0"/>
          <w:sz w:val="28"/>
          <w:szCs w:val="28"/>
          <w:lang w:eastAsia="ru-RU"/>
          <w14:ligatures w14:val="none"/>
        </w:rPr>
        <w:t xml:space="preserve"> – тиімді бағыттарды анықтау.</w:t>
      </w:r>
    </w:p>
    <w:p w14:paraId="569FC154" w14:textId="77777777" w:rsidR="00D57872" w:rsidRPr="00D57872" w:rsidRDefault="00D57872" w:rsidP="00D57872">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ҚОРЫТЫНДЫ</w:t>
      </w:r>
    </w:p>
    <w:p w14:paraId="49C88E67" w14:textId="77777777"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Математикалық логика мен алгоритмдер – ғылым мен техниканың іргетасы. Логикалық пайымдау арқылы оқушылар өз ойларын дәлелдей алады, ал алгоритмдер күрделі мәселелерді жүйелі түрде шешуге көмектеседі. Бұл тақырыпты терең меңгеру болашақта әртүрлі салаларда жетістікке жетуге мүмкіндік береді.</w:t>
      </w:r>
    </w:p>
    <w:p w14:paraId="1A6682CC" w14:textId="67BA4948" w:rsidR="00D57872" w:rsidRPr="00D57872" w:rsidRDefault="00D57872" w:rsidP="00D57872">
      <w:pPr>
        <w:spacing w:before="100" w:beforeAutospacing="1" w:after="100" w:afterAutospacing="1" w:line="240" w:lineRule="auto"/>
        <w:rPr>
          <w:rFonts w:ascii="Times New Roman" w:eastAsia="Times New Roman" w:hAnsi="Times New Roman" w:cs="Times New Roman"/>
          <w:kern w:val="0"/>
          <w:sz w:val="28"/>
          <w:szCs w:val="28"/>
          <w:lang w:val="ru-RU" w:eastAsia="ru-RU"/>
          <w14:ligatures w14:val="none"/>
        </w:rPr>
      </w:pPr>
      <w:r w:rsidRPr="00D57872">
        <w:rPr>
          <w:rFonts w:ascii="Times New Roman" w:eastAsia="Times New Roman" w:hAnsi="Times New Roman" w:cs="Times New Roman"/>
          <w:kern w:val="0"/>
          <w:sz w:val="28"/>
          <w:szCs w:val="28"/>
          <w:lang w:eastAsia="ru-RU"/>
          <w14:ligatures w14:val="none"/>
        </w:rPr>
        <w:t>Қазіргі білім беру жүйесінде математикалық логика мен алгоритмдерге ерекше көңіл бөлінуі тиіс. Оқушыларды ерте жастан логикалық ойлауға, дұрыс шешім қабылдауға және алгоритмдерді құруға үйрету – олардың болашақтағы табысты өмірінің кепілі.</w:t>
      </w:r>
    </w:p>
    <w:p w14:paraId="69B47937" w14:textId="77777777" w:rsidR="00D57872" w:rsidRPr="00D57872" w:rsidRDefault="00D57872" w:rsidP="00D57872">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D57872">
        <w:rPr>
          <w:rFonts w:ascii="Times New Roman" w:eastAsia="Times New Roman" w:hAnsi="Times New Roman" w:cs="Times New Roman"/>
          <w:b/>
          <w:bCs/>
          <w:kern w:val="0"/>
          <w:sz w:val="28"/>
          <w:szCs w:val="28"/>
          <w:lang w:eastAsia="ru-RU"/>
          <w14:ligatures w14:val="none"/>
        </w:rPr>
        <w:t>ПАЙДАЛАНЫЛҒАН ӘДЕБИЕТТЕР:</w:t>
      </w:r>
    </w:p>
    <w:p w14:paraId="4B9B1A28" w14:textId="77777777" w:rsidR="00D57872" w:rsidRPr="00D57872" w:rsidRDefault="00D57872" w:rsidP="00D57872">
      <w:pPr>
        <w:numPr>
          <w:ilvl w:val="0"/>
          <w:numId w:val="55"/>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 xml:space="preserve">Барболов Ю.Г. </w:t>
      </w:r>
      <w:r w:rsidRPr="00D57872">
        <w:rPr>
          <w:rFonts w:ascii="Times New Roman" w:eastAsia="Times New Roman" w:hAnsi="Times New Roman" w:cs="Times New Roman"/>
          <w:b/>
          <w:bCs/>
          <w:kern w:val="0"/>
          <w:sz w:val="28"/>
          <w:szCs w:val="28"/>
          <w:lang w:eastAsia="ru-RU"/>
          <w14:ligatures w14:val="none"/>
        </w:rPr>
        <w:t>"Математическая логика для начинающих"</w:t>
      </w:r>
      <w:r w:rsidRPr="00D57872">
        <w:rPr>
          <w:rFonts w:ascii="Times New Roman" w:eastAsia="Times New Roman" w:hAnsi="Times New Roman" w:cs="Times New Roman"/>
          <w:kern w:val="0"/>
          <w:sz w:val="28"/>
          <w:szCs w:val="28"/>
          <w:lang w:eastAsia="ru-RU"/>
          <w14:ligatures w14:val="none"/>
        </w:rPr>
        <w:t xml:space="preserve"> – Москва, 2020</w:t>
      </w:r>
    </w:p>
    <w:p w14:paraId="18474EF2" w14:textId="77777777" w:rsidR="00D57872" w:rsidRPr="00D57872" w:rsidRDefault="00D57872" w:rsidP="00D57872">
      <w:pPr>
        <w:numPr>
          <w:ilvl w:val="0"/>
          <w:numId w:val="55"/>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 xml:space="preserve">Гейне К. </w:t>
      </w:r>
      <w:r w:rsidRPr="00D57872">
        <w:rPr>
          <w:rFonts w:ascii="Times New Roman" w:eastAsia="Times New Roman" w:hAnsi="Times New Roman" w:cs="Times New Roman"/>
          <w:b/>
          <w:bCs/>
          <w:kern w:val="0"/>
          <w:sz w:val="28"/>
          <w:szCs w:val="28"/>
          <w:lang w:eastAsia="ru-RU"/>
          <w14:ligatures w14:val="none"/>
        </w:rPr>
        <w:t>"Основы алгоритмизации и программирования"</w:t>
      </w:r>
      <w:r w:rsidRPr="00D57872">
        <w:rPr>
          <w:rFonts w:ascii="Times New Roman" w:eastAsia="Times New Roman" w:hAnsi="Times New Roman" w:cs="Times New Roman"/>
          <w:kern w:val="0"/>
          <w:sz w:val="28"/>
          <w:szCs w:val="28"/>
          <w:lang w:eastAsia="ru-RU"/>
          <w14:ligatures w14:val="none"/>
        </w:rPr>
        <w:t xml:space="preserve"> – Санкт-Петербург, 2019</w:t>
      </w:r>
    </w:p>
    <w:p w14:paraId="02AC484C" w14:textId="77777777" w:rsidR="00D57872" w:rsidRPr="00D57872" w:rsidRDefault="00D57872" w:rsidP="00D57872">
      <w:pPr>
        <w:numPr>
          <w:ilvl w:val="0"/>
          <w:numId w:val="55"/>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 xml:space="preserve">Кнут Д. </w:t>
      </w:r>
      <w:r w:rsidRPr="00D57872">
        <w:rPr>
          <w:rFonts w:ascii="Times New Roman" w:eastAsia="Times New Roman" w:hAnsi="Times New Roman" w:cs="Times New Roman"/>
          <w:b/>
          <w:bCs/>
          <w:kern w:val="0"/>
          <w:sz w:val="28"/>
          <w:szCs w:val="28"/>
          <w:lang w:eastAsia="ru-RU"/>
          <w14:ligatures w14:val="none"/>
        </w:rPr>
        <w:t>"Искусство программирования"</w:t>
      </w:r>
      <w:r w:rsidRPr="00D57872">
        <w:rPr>
          <w:rFonts w:ascii="Times New Roman" w:eastAsia="Times New Roman" w:hAnsi="Times New Roman" w:cs="Times New Roman"/>
          <w:kern w:val="0"/>
          <w:sz w:val="28"/>
          <w:szCs w:val="28"/>
          <w:lang w:eastAsia="ru-RU"/>
          <w14:ligatures w14:val="none"/>
        </w:rPr>
        <w:t xml:space="preserve"> – Москва, 2021</w:t>
      </w:r>
    </w:p>
    <w:p w14:paraId="61957B13" w14:textId="139B5FCD" w:rsidR="009F3418" w:rsidRPr="00D57872" w:rsidRDefault="00D57872" w:rsidP="00CA5BBA">
      <w:pPr>
        <w:numPr>
          <w:ilvl w:val="0"/>
          <w:numId w:val="55"/>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D57872">
        <w:rPr>
          <w:rFonts w:ascii="Times New Roman" w:eastAsia="Times New Roman" w:hAnsi="Times New Roman" w:cs="Times New Roman"/>
          <w:kern w:val="0"/>
          <w:sz w:val="28"/>
          <w:szCs w:val="28"/>
          <w:lang w:eastAsia="ru-RU"/>
          <w14:ligatures w14:val="none"/>
        </w:rPr>
        <w:t xml:space="preserve">Cormen T.H. </w:t>
      </w:r>
      <w:r w:rsidRPr="00D57872">
        <w:rPr>
          <w:rFonts w:ascii="Times New Roman" w:eastAsia="Times New Roman" w:hAnsi="Times New Roman" w:cs="Times New Roman"/>
          <w:b/>
          <w:bCs/>
          <w:kern w:val="0"/>
          <w:sz w:val="28"/>
          <w:szCs w:val="28"/>
          <w:lang w:eastAsia="ru-RU"/>
          <w14:ligatures w14:val="none"/>
        </w:rPr>
        <w:t>"Introduction to Algorithms"</w:t>
      </w:r>
      <w:r w:rsidRPr="00D57872">
        <w:rPr>
          <w:rFonts w:ascii="Times New Roman" w:eastAsia="Times New Roman" w:hAnsi="Times New Roman" w:cs="Times New Roman"/>
          <w:kern w:val="0"/>
          <w:sz w:val="28"/>
          <w:szCs w:val="28"/>
          <w:lang w:eastAsia="ru-RU"/>
          <w14:ligatures w14:val="none"/>
        </w:rPr>
        <w:t xml:space="preserve"> – MIT Press, 2022</w:t>
      </w:r>
    </w:p>
    <w:sectPr w:rsidR="009F3418" w:rsidRPr="00D578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0583" w14:textId="77777777" w:rsidR="00C6375B" w:rsidRDefault="00C6375B" w:rsidP="00BD4C91">
      <w:pPr>
        <w:spacing w:after="0" w:line="240" w:lineRule="auto"/>
      </w:pPr>
      <w:r>
        <w:separator/>
      </w:r>
    </w:p>
  </w:endnote>
  <w:endnote w:type="continuationSeparator" w:id="0">
    <w:p w14:paraId="706124C6" w14:textId="77777777" w:rsidR="00C6375B" w:rsidRDefault="00C6375B" w:rsidP="00B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D958" w14:textId="77777777" w:rsidR="00C6375B" w:rsidRDefault="00C6375B" w:rsidP="00BD4C91">
      <w:pPr>
        <w:spacing w:after="0" w:line="240" w:lineRule="auto"/>
      </w:pPr>
      <w:r>
        <w:separator/>
      </w:r>
    </w:p>
  </w:footnote>
  <w:footnote w:type="continuationSeparator" w:id="0">
    <w:p w14:paraId="54286C43" w14:textId="77777777" w:rsidR="00C6375B" w:rsidRDefault="00C6375B" w:rsidP="00BD4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86"/>
    <w:multiLevelType w:val="multilevel"/>
    <w:tmpl w:val="974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777B"/>
    <w:multiLevelType w:val="multilevel"/>
    <w:tmpl w:val="F61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1325E"/>
    <w:multiLevelType w:val="multilevel"/>
    <w:tmpl w:val="D80E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12BF4"/>
    <w:multiLevelType w:val="multilevel"/>
    <w:tmpl w:val="C59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E2955"/>
    <w:multiLevelType w:val="multilevel"/>
    <w:tmpl w:val="B71C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321D"/>
    <w:multiLevelType w:val="multilevel"/>
    <w:tmpl w:val="9BF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209E1"/>
    <w:multiLevelType w:val="multilevel"/>
    <w:tmpl w:val="5FAC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661FC8"/>
    <w:multiLevelType w:val="multilevel"/>
    <w:tmpl w:val="EA8A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76E10"/>
    <w:multiLevelType w:val="multilevel"/>
    <w:tmpl w:val="7662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B0A12"/>
    <w:multiLevelType w:val="multilevel"/>
    <w:tmpl w:val="061A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040CA"/>
    <w:multiLevelType w:val="multilevel"/>
    <w:tmpl w:val="775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E4430"/>
    <w:multiLevelType w:val="multilevel"/>
    <w:tmpl w:val="2DF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B4D8C"/>
    <w:multiLevelType w:val="multilevel"/>
    <w:tmpl w:val="70E0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E5768"/>
    <w:multiLevelType w:val="multilevel"/>
    <w:tmpl w:val="D74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21E84"/>
    <w:multiLevelType w:val="multilevel"/>
    <w:tmpl w:val="E9D0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33EFE"/>
    <w:multiLevelType w:val="multilevel"/>
    <w:tmpl w:val="BEF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A729A"/>
    <w:multiLevelType w:val="multilevel"/>
    <w:tmpl w:val="831E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20C66"/>
    <w:multiLevelType w:val="multilevel"/>
    <w:tmpl w:val="AE4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5130B"/>
    <w:multiLevelType w:val="multilevel"/>
    <w:tmpl w:val="9252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F6894"/>
    <w:multiLevelType w:val="multilevel"/>
    <w:tmpl w:val="9890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067B42"/>
    <w:multiLevelType w:val="multilevel"/>
    <w:tmpl w:val="DB7C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C6CC9"/>
    <w:multiLevelType w:val="multilevel"/>
    <w:tmpl w:val="590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4144D1"/>
    <w:multiLevelType w:val="multilevel"/>
    <w:tmpl w:val="813C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814C6F"/>
    <w:multiLevelType w:val="multilevel"/>
    <w:tmpl w:val="288C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572C32"/>
    <w:multiLevelType w:val="multilevel"/>
    <w:tmpl w:val="7F4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DF18D2"/>
    <w:multiLevelType w:val="multilevel"/>
    <w:tmpl w:val="E82A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2B02C4"/>
    <w:multiLevelType w:val="multilevel"/>
    <w:tmpl w:val="954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F85720"/>
    <w:multiLevelType w:val="multilevel"/>
    <w:tmpl w:val="77B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5F190D"/>
    <w:multiLevelType w:val="multilevel"/>
    <w:tmpl w:val="5F9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160DD8"/>
    <w:multiLevelType w:val="multilevel"/>
    <w:tmpl w:val="A97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D289A"/>
    <w:multiLevelType w:val="multilevel"/>
    <w:tmpl w:val="C494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AF7AEF"/>
    <w:multiLevelType w:val="multilevel"/>
    <w:tmpl w:val="ECA4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67544"/>
    <w:multiLevelType w:val="multilevel"/>
    <w:tmpl w:val="1FFA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EB52FC"/>
    <w:multiLevelType w:val="multilevel"/>
    <w:tmpl w:val="A3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797EAE"/>
    <w:multiLevelType w:val="multilevel"/>
    <w:tmpl w:val="3B32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5D11E6"/>
    <w:multiLevelType w:val="multilevel"/>
    <w:tmpl w:val="B64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CA6174"/>
    <w:multiLevelType w:val="multilevel"/>
    <w:tmpl w:val="B11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145753"/>
    <w:multiLevelType w:val="multilevel"/>
    <w:tmpl w:val="A4E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043A4F"/>
    <w:multiLevelType w:val="multilevel"/>
    <w:tmpl w:val="353C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E00B6E"/>
    <w:multiLevelType w:val="multilevel"/>
    <w:tmpl w:val="764C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FE2BD4"/>
    <w:multiLevelType w:val="multilevel"/>
    <w:tmpl w:val="31CE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A3077C"/>
    <w:multiLevelType w:val="multilevel"/>
    <w:tmpl w:val="A5BE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953E72"/>
    <w:multiLevelType w:val="multilevel"/>
    <w:tmpl w:val="9BD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A202C"/>
    <w:multiLevelType w:val="multilevel"/>
    <w:tmpl w:val="EAD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D40385"/>
    <w:multiLevelType w:val="multilevel"/>
    <w:tmpl w:val="610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65091F"/>
    <w:multiLevelType w:val="multilevel"/>
    <w:tmpl w:val="2A1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B6227B"/>
    <w:multiLevelType w:val="multilevel"/>
    <w:tmpl w:val="269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C429C0"/>
    <w:multiLevelType w:val="multilevel"/>
    <w:tmpl w:val="E45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A50FD6"/>
    <w:multiLevelType w:val="multilevel"/>
    <w:tmpl w:val="6E6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362E87"/>
    <w:multiLevelType w:val="multilevel"/>
    <w:tmpl w:val="55E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4A2F42"/>
    <w:multiLevelType w:val="multilevel"/>
    <w:tmpl w:val="4F2C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BB006E"/>
    <w:multiLevelType w:val="multilevel"/>
    <w:tmpl w:val="6EE2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4376D3"/>
    <w:multiLevelType w:val="multilevel"/>
    <w:tmpl w:val="BD68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B540810"/>
    <w:multiLevelType w:val="multilevel"/>
    <w:tmpl w:val="DB6E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4E47EB"/>
    <w:multiLevelType w:val="multilevel"/>
    <w:tmpl w:val="8410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638691">
    <w:abstractNumId w:val="46"/>
  </w:num>
  <w:num w:numId="2" w16cid:durableId="1839079478">
    <w:abstractNumId w:val="5"/>
  </w:num>
  <w:num w:numId="3" w16cid:durableId="671491813">
    <w:abstractNumId w:val="0"/>
  </w:num>
  <w:num w:numId="4" w16cid:durableId="1184444626">
    <w:abstractNumId w:val="32"/>
  </w:num>
  <w:num w:numId="5" w16cid:durableId="2128620356">
    <w:abstractNumId w:val="16"/>
  </w:num>
  <w:num w:numId="6" w16cid:durableId="1979800843">
    <w:abstractNumId w:val="21"/>
  </w:num>
  <w:num w:numId="7" w16cid:durableId="1058741961">
    <w:abstractNumId w:val="30"/>
  </w:num>
  <w:num w:numId="8" w16cid:durableId="2085640386">
    <w:abstractNumId w:val="1"/>
  </w:num>
  <w:num w:numId="9" w16cid:durableId="561063401">
    <w:abstractNumId w:val="36"/>
  </w:num>
  <w:num w:numId="10" w16cid:durableId="2038969414">
    <w:abstractNumId w:val="11"/>
  </w:num>
  <w:num w:numId="11" w16cid:durableId="243534396">
    <w:abstractNumId w:val="13"/>
  </w:num>
  <w:num w:numId="12" w16cid:durableId="1963726293">
    <w:abstractNumId w:val="38"/>
  </w:num>
  <w:num w:numId="13" w16cid:durableId="335038890">
    <w:abstractNumId w:val="27"/>
  </w:num>
  <w:num w:numId="14" w16cid:durableId="293295195">
    <w:abstractNumId w:val="24"/>
  </w:num>
  <w:num w:numId="15" w16cid:durableId="2130859544">
    <w:abstractNumId w:val="47"/>
  </w:num>
  <w:num w:numId="16" w16cid:durableId="1689020206">
    <w:abstractNumId w:val="14"/>
  </w:num>
  <w:num w:numId="17" w16cid:durableId="795177847">
    <w:abstractNumId w:val="28"/>
  </w:num>
  <w:num w:numId="18" w16cid:durableId="2006322671">
    <w:abstractNumId w:val="43"/>
  </w:num>
  <w:num w:numId="19" w16cid:durableId="472019113">
    <w:abstractNumId w:val="17"/>
  </w:num>
  <w:num w:numId="20" w16cid:durableId="723679295">
    <w:abstractNumId w:val="33"/>
  </w:num>
  <w:num w:numId="21" w16cid:durableId="974142908">
    <w:abstractNumId w:val="50"/>
  </w:num>
  <w:num w:numId="22" w16cid:durableId="1886410924">
    <w:abstractNumId w:val="15"/>
  </w:num>
  <w:num w:numId="23" w16cid:durableId="881405638">
    <w:abstractNumId w:val="35"/>
  </w:num>
  <w:num w:numId="24" w16cid:durableId="1919824320">
    <w:abstractNumId w:val="41"/>
  </w:num>
  <w:num w:numId="25" w16cid:durableId="1074470949">
    <w:abstractNumId w:val="49"/>
  </w:num>
  <w:num w:numId="26" w16cid:durableId="1780640023">
    <w:abstractNumId w:val="40"/>
  </w:num>
  <w:num w:numId="27" w16cid:durableId="321470003">
    <w:abstractNumId w:val="23"/>
  </w:num>
  <w:num w:numId="28" w16cid:durableId="500857524">
    <w:abstractNumId w:val="44"/>
  </w:num>
  <w:num w:numId="29" w16cid:durableId="1275602570">
    <w:abstractNumId w:val="9"/>
  </w:num>
  <w:num w:numId="30" w16cid:durableId="1090660901">
    <w:abstractNumId w:val="19"/>
  </w:num>
  <w:num w:numId="31" w16cid:durableId="1295134756">
    <w:abstractNumId w:val="26"/>
  </w:num>
  <w:num w:numId="32" w16cid:durableId="524514362">
    <w:abstractNumId w:val="2"/>
  </w:num>
  <w:num w:numId="33" w16cid:durableId="1504007450">
    <w:abstractNumId w:val="12"/>
  </w:num>
  <w:num w:numId="34" w16cid:durableId="1081173743">
    <w:abstractNumId w:val="6"/>
  </w:num>
  <w:num w:numId="35" w16cid:durableId="140275375">
    <w:abstractNumId w:val="22"/>
  </w:num>
  <w:num w:numId="36" w16cid:durableId="1455560578">
    <w:abstractNumId w:val="53"/>
  </w:num>
  <w:num w:numId="37" w16cid:durableId="1493763534">
    <w:abstractNumId w:val="3"/>
  </w:num>
  <w:num w:numId="38" w16cid:durableId="1314918229">
    <w:abstractNumId w:val="42"/>
  </w:num>
  <w:num w:numId="39" w16cid:durableId="1800486872">
    <w:abstractNumId w:val="37"/>
  </w:num>
  <w:num w:numId="40" w16cid:durableId="1366255794">
    <w:abstractNumId w:val="10"/>
  </w:num>
  <w:num w:numId="41" w16cid:durableId="1178695205">
    <w:abstractNumId w:val="34"/>
  </w:num>
  <w:num w:numId="42" w16cid:durableId="490874231">
    <w:abstractNumId w:val="18"/>
  </w:num>
  <w:num w:numId="43" w16cid:durableId="1795101049">
    <w:abstractNumId w:val="7"/>
  </w:num>
  <w:num w:numId="44" w16cid:durableId="1340080823">
    <w:abstractNumId w:val="45"/>
  </w:num>
  <w:num w:numId="45" w16cid:durableId="2040036655">
    <w:abstractNumId w:val="29"/>
  </w:num>
  <w:num w:numId="46" w16cid:durableId="777603703">
    <w:abstractNumId w:val="20"/>
  </w:num>
  <w:num w:numId="47" w16cid:durableId="899436007">
    <w:abstractNumId w:val="4"/>
  </w:num>
  <w:num w:numId="48" w16cid:durableId="740754974">
    <w:abstractNumId w:val="31"/>
  </w:num>
  <w:num w:numId="49" w16cid:durableId="1401753650">
    <w:abstractNumId w:val="48"/>
  </w:num>
  <w:num w:numId="50" w16cid:durableId="1026641963">
    <w:abstractNumId w:val="8"/>
  </w:num>
  <w:num w:numId="51" w16cid:durableId="1135217098">
    <w:abstractNumId w:val="52"/>
  </w:num>
  <w:num w:numId="52" w16cid:durableId="2051956034">
    <w:abstractNumId w:val="51"/>
  </w:num>
  <w:num w:numId="53" w16cid:durableId="1264149478">
    <w:abstractNumId w:val="54"/>
  </w:num>
  <w:num w:numId="54" w16cid:durableId="1617130138">
    <w:abstractNumId w:val="25"/>
  </w:num>
  <w:num w:numId="55" w16cid:durableId="339083863">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18"/>
    <w:rsid w:val="000A03AB"/>
    <w:rsid w:val="000C472E"/>
    <w:rsid w:val="001A7360"/>
    <w:rsid w:val="001B0376"/>
    <w:rsid w:val="002065D9"/>
    <w:rsid w:val="00236501"/>
    <w:rsid w:val="002979CC"/>
    <w:rsid w:val="002A1266"/>
    <w:rsid w:val="002E4CFF"/>
    <w:rsid w:val="00361BF0"/>
    <w:rsid w:val="00496D59"/>
    <w:rsid w:val="004E31A5"/>
    <w:rsid w:val="00530F05"/>
    <w:rsid w:val="00552230"/>
    <w:rsid w:val="005E1E6D"/>
    <w:rsid w:val="00642FC4"/>
    <w:rsid w:val="006664CF"/>
    <w:rsid w:val="006B591C"/>
    <w:rsid w:val="006D0722"/>
    <w:rsid w:val="006D0F1F"/>
    <w:rsid w:val="006F4A76"/>
    <w:rsid w:val="00777D4C"/>
    <w:rsid w:val="007D68BF"/>
    <w:rsid w:val="008955DA"/>
    <w:rsid w:val="00922CF4"/>
    <w:rsid w:val="009A1799"/>
    <w:rsid w:val="009C2928"/>
    <w:rsid w:val="009D7BD5"/>
    <w:rsid w:val="009F0BEF"/>
    <w:rsid w:val="009F3418"/>
    <w:rsid w:val="00A341F9"/>
    <w:rsid w:val="00AA1F9D"/>
    <w:rsid w:val="00AB0759"/>
    <w:rsid w:val="00AE0CBC"/>
    <w:rsid w:val="00B325F5"/>
    <w:rsid w:val="00BD4C91"/>
    <w:rsid w:val="00BD792E"/>
    <w:rsid w:val="00BF446F"/>
    <w:rsid w:val="00C617C4"/>
    <w:rsid w:val="00C6375B"/>
    <w:rsid w:val="00C71AF8"/>
    <w:rsid w:val="00CA5BBA"/>
    <w:rsid w:val="00CE003C"/>
    <w:rsid w:val="00CF1420"/>
    <w:rsid w:val="00D21DDF"/>
    <w:rsid w:val="00D34846"/>
    <w:rsid w:val="00D350B6"/>
    <w:rsid w:val="00D57872"/>
    <w:rsid w:val="00D824DF"/>
    <w:rsid w:val="00D86EEE"/>
    <w:rsid w:val="00DD29C1"/>
    <w:rsid w:val="00E128F9"/>
    <w:rsid w:val="00E35BFC"/>
    <w:rsid w:val="00E77E7D"/>
    <w:rsid w:val="00EB79FD"/>
    <w:rsid w:val="00EE2CF7"/>
    <w:rsid w:val="00F2649C"/>
    <w:rsid w:val="00F424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AD5"/>
  <w15:chartTrackingRefBased/>
  <w15:docId w15:val="{43C8006F-7231-EE42-B98A-A0D0822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F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F34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F34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9F34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34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34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34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34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4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F34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F34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F3418"/>
    <w:rPr>
      <w:rFonts w:eastAsiaTheme="majorEastAsia" w:cstheme="majorBidi"/>
      <w:i/>
      <w:iCs/>
      <w:color w:val="0F4761" w:themeColor="accent1" w:themeShade="BF"/>
    </w:rPr>
  </w:style>
  <w:style w:type="character" w:customStyle="1" w:styleId="50">
    <w:name w:val="Заголовок 5 Знак"/>
    <w:basedOn w:val="a0"/>
    <w:link w:val="5"/>
    <w:uiPriority w:val="9"/>
    <w:rsid w:val="009F34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34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341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34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3418"/>
    <w:rPr>
      <w:rFonts w:eastAsiaTheme="majorEastAsia" w:cstheme="majorBidi"/>
      <w:color w:val="272727" w:themeColor="text1" w:themeTint="D8"/>
    </w:rPr>
  </w:style>
  <w:style w:type="paragraph" w:styleId="a3">
    <w:name w:val="Title"/>
    <w:basedOn w:val="a"/>
    <w:next w:val="a"/>
    <w:link w:val="a4"/>
    <w:uiPriority w:val="10"/>
    <w:qFormat/>
    <w:rsid w:val="009F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3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34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3418"/>
    <w:pPr>
      <w:spacing w:before="160"/>
      <w:jc w:val="center"/>
    </w:pPr>
    <w:rPr>
      <w:i/>
      <w:iCs/>
      <w:color w:val="404040" w:themeColor="text1" w:themeTint="BF"/>
    </w:rPr>
  </w:style>
  <w:style w:type="character" w:customStyle="1" w:styleId="22">
    <w:name w:val="Цитата 2 Знак"/>
    <w:basedOn w:val="a0"/>
    <w:link w:val="21"/>
    <w:uiPriority w:val="29"/>
    <w:rsid w:val="009F3418"/>
    <w:rPr>
      <w:i/>
      <w:iCs/>
      <w:color w:val="404040" w:themeColor="text1" w:themeTint="BF"/>
    </w:rPr>
  </w:style>
  <w:style w:type="paragraph" w:styleId="a7">
    <w:name w:val="List Paragraph"/>
    <w:basedOn w:val="a"/>
    <w:uiPriority w:val="34"/>
    <w:qFormat/>
    <w:rsid w:val="009F3418"/>
    <w:pPr>
      <w:ind w:left="720"/>
      <w:contextualSpacing/>
    </w:pPr>
  </w:style>
  <w:style w:type="character" w:styleId="a8">
    <w:name w:val="Intense Emphasis"/>
    <w:basedOn w:val="a0"/>
    <w:uiPriority w:val="21"/>
    <w:qFormat/>
    <w:rsid w:val="009F3418"/>
    <w:rPr>
      <w:i/>
      <w:iCs/>
      <w:color w:val="0F4761" w:themeColor="accent1" w:themeShade="BF"/>
    </w:rPr>
  </w:style>
  <w:style w:type="paragraph" w:styleId="a9">
    <w:name w:val="Intense Quote"/>
    <w:basedOn w:val="a"/>
    <w:next w:val="a"/>
    <w:link w:val="aa"/>
    <w:uiPriority w:val="30"/>
    <w:qFormat/>
    <w:rsid w:val="009F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3418"/>
    <w:rPr>
      <w:i/>
      <w:iCs/>
      <w:color w:val="0F4761" w:themeColor="accent1" w:themeShade="BF"/>
    </w:rPr>
  </w:style>
  <w:style w:type="character" w:styleId="ab">
    <w:name w:val="Intense Reference"/>
    <w:basedOn w:val="a0"/>
    <w:uiPriority w:val="32"/>
    <w:qFormat/>
    <w:rsid w:val="009F3418"/>
    <w:rPr>
      <w:b/>
      <w:bCs/>
      <w:smallCaps/>
      <w:color w:val="0F4761" w:themeColor="accent1" w:themeShade="BF"/>
      <w:spacing w:val="5"/>
    </w:rPr>
  </w:style>
  <w:style w:type="paragraph" w:styleId="ac">
    <w:name w:val="header"/>
    <w:basedOn w:val="a"/>
    <w:link w:val="ad"/>
    <w:uiPriority w:val="99"/>
    <w:unhideWhenUsed/>
    <w:rsid w:val="00BD4C9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BD4C91"/>
  </w:style>
  <w:style w:type="paragraph" w:styleId="ae">
    <w:name w:val="footer"/>
    <w:basedOn w:val="a"/>
    <w:link w:val="af"/>
    <w:uiPriority w:val="99"/>
    <w:unhideWhenUsed/>
    <w:rsid w:val="00BD4C91"/>
    <w:pPr>
      <w:tabs>
        <w:tab w:val="center" w:pos="4513"/>
        <w:tab w:val="right" w:pos="9026"/>
      </w:tabs>
      <w:spacing w:after="0" w:line="240" w:lineRule="auto"/>
    </w:pPr>
  </w:style>
  <w:style w:type="character" w:customStyle="1" w:styleId="af">
    <w:name w:val="Нижний колонтитул Знак"/>
    <w:basedOn w:val="a0"/>
    <w:link w:val="ae"/>
    <w:uiPriority w:val="99"/>
    <w:rsid w:val="00BD4C91"/>
  </w:style>
  <w:style w:type="character" w:styleId="af0">
    <w:name w:val="Strong"/>
    <w:basedOn w:val="a0"/>
    <w:uiPriority w:val="22"/>
    <w:qFormat/>
    <w:rsid w:val="00BD4C91"/>
    <w:rPr>
      <w:b/>
      <w:bCs/>
    </w:rPr>
  </w:style>
  <w:style w:type="paragraph" w:styleId="af1">
    <w:name w:val="Normal (Web)"/>
    <w:basedOn w:val="a"/>
    <w:uiPriority w:val="99"/>
    <w:semiHidden/>
    <w:unhideWhenUsed/>
    <w:rsid w:val="00BD4C9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2">
    <w:name w:val="Emphasis"/>
    <w:basedOn w:val="a0"/>
    <w:uiPriority w:val="20"/>
    <w:qFormat/>
    <w:rsid w:val="002A1266"/>
    <w:rPr>
      <w:i/>
      <w:iCs/>
    </w:rPr>
  </w:style>
  <w:style w:type="table" w:styleId="af3">
    <w:name w:val="Grid Table Light"/>
    <w:basedOn w:val="a1"/>
    <w:uiPriority w:val="40"/>
    <w:rsid w:val="002A1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1"/>
    <w:uiPriority w:val="39"/>
    <w:rsid w:val="002A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semiHidden/>
    <w:unhideWhenUsed/>
    <w:rsid w:val="00CE003C"/>
    <w:rPr>
      <w:color w:val="0000FF"/>
      <w:u w:val="single"/>
    </w:rPr>
  </w:style>
  <w:style w:type="character" w:customStyle="1" w:styleId="katex">
    <w:name w:val="katex"/>
    <w:basedOn w:val="a0"/>
    <w:rsid w:val="00F2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44">
      <w:bodyDiv w:val="1"/>
      <w:marLeft w:val="0"/>
      <w:marRight w:val="0"/>
      <w:marTop w:val="0"/>
      <w:marBottom w:val="0"/>
      <w:divBdr>
        <w:top w:val="none" w:sz="0" w:space="0" w:color="auto"/>
        <w:left w:val="none" w:sz="0" w:space="0" w:color="auto"/>
        <w:bottom w:val="none" w:sz="0" w:space="0" w:color="auto"/>
        <w:right w:val="none" w:sz="0" w:space="0" w:color="auto"/>
      </w:divBdr>
    </w:div>
    <w:div w:id="108160264">
      <w:bodyDiv w:val="1"/>
      <w:marLeft w:val="0"/>
      <w:marRight w:val="0"/>
      <w:marTop w:val="0"/>
      <w:marBottom w:val="0"/>
      <w:divBdr>
        <w:top w:val="none" w:sz="0" w:space="0" w:color="auto"/>
        <w:left w:val="none" w:sz="0" w:space="0" w:color="auto"/>
        <w:bottom w:val="none" w:sz="0" w:space="0" w:color="auto"/>
        <w:right w:val="none" w:sz="0" w:space="0" w:color="auto"/>
      </w:divBdr>
    </w:div>
    <w:div w:id="11163575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58350989">
      <w:bodyDiv w:val="1"/>
      <w:marLeft w:val="0"/>
      <w:marRight w:val="0"/>
      <w:marTop w:val="0"/>
      <w:marBottom w:val="0"/>
      <w:divBdr>
        <w:top w:val="none" w:sz="0" w:space="0" w:color="auto"/>
        <w:left w:val="none" w:sz="0" w:space="0" w:color="auto"/>
        <w:bottom w:val="none" w:sz="0" w:space="0" w:color="auto"/>
        <w:right w:val="none" w:sz="0" w:space="0" w:color="auto"/>
      </w:divBdr>
    </w:div>
    <w:div w:id="159859264">
      <w:bodyDiv w:val="1"/>
      <w:marLeft w:val="0"/>
      <w:marRight w:val="0"/>
      <w:marTop w:val="0"/>
      <w:marBottom w:val="0"/>
      <w:divBdr>
        <w:top w:val="none" w:sz="0" w:space="0" w:color="auto"/>
        <w:left w:val="none" w:sz="0" w:space="0" w:color="auto"/>
        <w:bottom w:val="none" w:sz="0" w:space="0" w:color="auto"/>
        <w:right w:val="none" w:sz="0" w:space="0" w:color="auto"/>
      </w:divBdr>
    </w:div>
    <w:div w:id="193662480">
      <w:bodyDiv w:val="1"/>
      <w:marLeft w:val="0"/>
      <w:marRight w:val="0"/>
      <w:marTop w:val="0"/>
      <w:marBottom w:val="0"/>
      <w:divBdr>
        <w:top w:val="none" w:sz="0" w:space="0" w:color="auto"/>
        <w:left w:val="none" w:sz="0" w:space="0" w:color="auto"/>
        <w:bottom w:val="none" w:sz="0" w:space="0" w:color="auto"/>
        <w:right w:val="none" w:sz="0" w:space="0" w:color="auto"/>
      </w:divBdr>
    </w:div>
    <w:div w:id="241334795">
      <w:bodyDiv w:val="1"/>
      <w:marLeft w:val="0"/>
      <w:marRight w:val="0"/>
      <w:marTop w:val="0"/>
      <w:marBottom w:val="0"/>
      <w:divBdr>
        <w:top w:val="none" w:sz="0" w:space="0" w:color="auto"/>
        <w:left w:val="none" w:sz="0" w:space="0" w:color="auto"/>
        <w:bottom w:val="none" w:sz="0" w:space="0" w:color="auto"/>
        <w:right w:val="none" w:sz="0" w:space="0" w:color="auto"/>
      </w:divBdr>
    </w:div>
    <w:div w:id="323164428">
      <w:bodyDiv w:val="1"/>
      <w:marLeft w:val="0"/>
      <w:marRight w:val="0"/>
      <w:marTop w:val="0"/>
      <w:marBottom w:val="0"/>
      <w:divBdr>
        <w:top w:val="none" w:sz="0" w:space="0" w:color="auto"/>
        <w:left w:val="none" w:sz="0" w:space="0" w:color="auto"/>
        <w:bottom w:val="none" w:sz="0" w:space="0" w:color="auto"/>
        <w:right w:val="none" w:sz="0" w:space="0" w:color="auto"/>
      </w:divBdr>
    </w:div>
    <w:div w:id="349795447">
      <w:bodyDiv w:val="1"/>
      <w:marLeft w:val="0"/>
      <w:marRight w:val="0"/>
      <w:marTop w:val="0"/>
      <w:marBottom w:val="0"/>
      <w:divBdr>
        <w:top w:val="none" w:sz="0" w:space="0" w:color="auto"/>
        <w:left w:val="none" w:sz="0" w:space="0" w:color="auto"/>
        <w:bottom w:val="none" w:sz="0" w:space="0" w:color="auto"/>
        <w:right w:val="none" w:sz="0" w:space="0" w:color="auto"/>
      </w:divBdr>
    </w:div>
    <w:div w:id="352923648">
      <w:bodyDiv w:val="1"/>
      <w:marLeft w:val="0"/>
      <w:marRight w:val="0"/>
      <w:marTop w:val="0"/>
      <w:marBottom w:val="0"/>
      <w:divBdr>
        <w:top w:val="none" w:sz="0" w:space="0" w:color="auto"/>
        <w:left w:val="none" w:sz="0" w:space="0" w:color="auto"/>
        <w:bottom w:val="none" w:sz="0" w:space="0" w:color="auto"/>
        <w:right w:val="none" w:sz="0" w:space="0" w:color="auto"/>
      </w:divBdr>
    </w:div>
    <w:div w:id="355010884">
      <w:bodyDiv w:val="1"/>
      <w:marLeft w:val="0"/>
      <w:marRight w:val="0"/>
      <w:marTop w:val="0"/>
      <w:marBottom w:val="0"/>
      <w:divBdr>
        <w:top w:val="none" w:sz="0" w:space="0" w:color="auto"/>
        <w:left w:val="none" w:sz="0" w:space="0" w:color="auto"/>
        <w:bottom w:val="none" w:sz="0" w:space="0" w:color="auto"/>
        <w:right w:val="none" w:sz="0" w:space="0" w:color="auto"/>
      </w:divBdr>
    </w:div>
    <w:div w:id="355230163">
      <w:bodyDiv w:val="1"/>
      <w:marLeft w:val="0"/>
      <w:marRight w:val="0"/>
      <w:marTop w:val="0"/>
      <w:marBottom w:val="0"/>
      <w:divBdr>
        <w:top w:val="none" w:sz="0" w:space="0" w:color="auto"/>
        <w:left w:val="none" w:sz="0" w:space="0" w:color="auto"/>
        <w:bottom w:val="none" w:sz="0" w:space="0" w:color="auto"/>
        <w:right w:val="none" w:sz="0" w:space="0" w:color="auto"/>
      </w:divBdr>
    </w:div>
    <w:div w:id="368380771">
      <w:bodyDiv w:val="1"/>
      <w:marLeft w:val="0"/>
      <w:marRight w:val="0"/>
      <w:marTop w:val="0"/>
      <w:marBottom w:val="0"/>
      <w:divBdr>
        <w:top w:val="none" w:sz="0" w:space="0" w:color="auto"/>
        <w:left w:val="none" w:sz="0" w:space="0" w:color="auto"/>
        <w:bottom w:val="none" w:sz="0" w:space="0" w:color="auto"/>
        <w:right w:val="none" w:sz="0" w:space="0" w:color="auto"/>
      </w:divBdr>
    </w:div>
    <w:div w:id="527185185">
      <w:bodyDiv w:val="1"/>
      <w:marLeft w:val="0"/>
      <w:marRight w:val="0"/>
      <w:marTop w:val="0"/>
      <w:marBottom w:val="0"/>
      <w:divBdr>
        <w:top w:val="none" w:sz="0" w:space="0" w:color="auto"/>
        <w:left w:val="none" w:sz="0" w:space="0" w:color="auto"/>
        <w:bottom w:val="none" w:sz="0" w:space="0" w:color="auto"/>
        <w:right w:val="none" w:sz="0" w:space="0" w:color="auto"/>
      </w:divBdr>
    </w:div>
    <w:div w:id="581450761">
      <w:bodyDiv w:val="1"/>
      <w:marLeft w:val="0"/>
      <w:marRight w:val="0"/>
      <w:marTop w:val="0"/>
      <w:marBottom w:val="0"/>
      <w:divBdr>
        <w:top w:val="none" w:sz="0" w:space="0" w:color="auto"/>
        <w:left w:val="none" w:sz="0" w:space="0" w:color="auto"/>
        <w:bottom w:val="none" w:sz="0" w:space="0" w:color="auto"/>
        <w:right w:val="none" w:sz="0" w:space="0" w:color="auto"/>
      </w:divBdr>
    </w:div>
    <w:div w:id="590042775">
      <w:bodyDiv w:val="1"/>
      <w:marLeft w:val="0"/>
      <w:marRight w:val="0"/>
      <w:marTop w:val="0"/>
      <w:marBottom w:val="0"/>
      <w:divBdr>
        <w:top w:val="none" w:sz="0" w:space="0" w:color="auto"/>
        <w:left w:val="none" w:sz="0" w:space="0" w:color="auto"/>
        <w:bottom w:val="none" w:sz="0" w:space="0" w:color="auto"/>
        <w:right w:val="none" w:sz="0" w:space="0" w:color="auto"/>
      </w:divBdr>
    </w:div>
    <w:div w:id="617419515">
      <w:bodyDiv w:val="1"/>
      <w:marLeft w:val="0"/>
      <w:marRight w:val="0"/>
      <w:marTop w:val="0"/>
      <w:marBottom w:val="0"/>
      <w:divBdr>
        <w:top w:val="none" w:sz="0" w:space="0" w:color="auto"/>
        <w:left w:val="none" w:sz="0" w:space="0" w:color="auto"/>
        <w:bottom w:val="none" w:sz="0" w:space="0" w:color="auto"/>
        <w:right w:val="none" w:sz="0" w:space="0" w:color="auto"/>
      </w:divBdr>
    </w:div>
    <w:div w:id="624508899">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752046632">
      <w:bodyDiv w:val="1"/>
      <w:marLeft w:val="0"/>
      <w:marRight w:val="0"/>
      <w:marTop w:val="0"/>
      <w:marBottom w:val="0"/>
      <w:divBdr>
        <w:top w:val="none" w:sz="0" w:space="0" w:color="auto"/>
        <w:left w:val="none" w:sz="0" w:space="0" w:color="auto"/>
        <w:bottom w:val="none" w:sz="0" w:space="0" w:color="auto"/>
        <w:right w:val="none" w:sz="0" w:space="0" w:color="auto"/>
      </w:divBdr>
    </w:div>
    <w:div w:id="786778775">
      <w:bodyDiv w:val="1"/>
      <w:marLeft w:val="0"/>
      <w:marRight w:val="0"/>
      <w:marTop w:val="0"/>
      <w:marBottom w:val="0"/>
      <w:divBdr>
        <w:top w:val="none" w:sz="0" w:space="0" w:color="auto"/>
        <w:left w:val="none" w:sz="0" w:space="0" w:color="auto"/>
        <w:bottom w:val="none" w:sz="0" w:space="0" w:color="auto"/>
        <w:right w:val="none" w:sz="0" w:space="0" w:color="auto"/>
      </w:divBdr>
    </w:div>
    <w:div w:id="875125205">
      <w:bodyDiv w:val="1"/>
      <w:marLeft w:val="0"/>
      <w:marRight w:val="0"/>
      <w:marTop w:val="0"/>
      <w:marBottom w:val="0"/>
      <w:divBdr>
        <w:top w:val="none" w:sz="0" w:space="0" w:color="auto"/>
        <w:left w:val="none" w:sz="0" w:space="0" w:color="auto"/>
        <w:bottom w:val="none" w:sz="0" w:space="0" w:color="auto"/>
        <w:right w:val="none" w:sz="0" w:space="0" w:color="auto"/>
      </w:divBdr>
    </w:div>
    <w:div w:id="897129048">
      <w:bodyDiv w:val="1"/>
      <w:marLeft w:val="0"/>
      <w:marRight w:val="0"/>
      <w:marTop w:val="0"/>
      <w:marBottom w:val="0"/>
      <w:divBdr>
        <w:top w:val="none" w:sz="0" w:space="0" w:color="auto"/>
        <w:left w:val="none" w:sz="0" w:space="0" w:color="auto"/>
        <w:bottom w:val="none" w:sz="0" w:space="0" w:color="auto"/>
        <w:right w:val="none" w:sz="0" w:space="0" w:color="auto"/>
      </w:divBdr>
    </w:div>
    <w:div w:id="930426776">
      <w:bodyDiv w:val="1"/>
      <w:marLeft w:val="0"/>
      <w:marRight w:val="0"/>
      <w:marTop w:val="0"/>
      <w:marBottom w:val="0"/>
      <w:divBdr>
        <w:top w:val="none" w:sz="0" w:space="0" w:color="auto"/>
        <w:left w:val="none" w:sz="0" w:space="0" w:color="auto"/>
        <w:bottom w:val="none" w:sz="0" w:space="0" w:color="auto"/>
        <w:right w:val="none" w:sz="0" w:space="0" w:color="auto"/>
      </w:divBdr>
    </w:div>
    <w:div w:id="946697302">
      <w:bodyDiv w:val="1"/>
      <w:marLeft w:val="0"/>
      <w:marRight w:val="0"/>
      <w:marTop w:val="0"/>
      <w:marBottom w:val="0"/>
      <w:divBdr>
        <w:top w:val="none" w:sz="0" w:space="0" w:color="auto"/>
        <w:left w:val="none" w:sz="0" w:space="0" w:color="auto"/>
        <w:bottom w:val="none" w:sz="0" w:space="0" w:color="auto"/>
        <w:right w:val="none" w:sz="0" w:space="0" w:color="auto"/>
      </w:divBdr>
    </w:div>
    <w:div w:id="956907424">
      <w:bodyDiv w:val="1"/>
      <w:marLeft w:val="0"/>
      <w:marRight w:val="0"/>
      <w:marTop w:val="0"/>
      <w:marBottom w:val="0"/>
      <w:divBdr>
        <w:top w:val="none" w:sz="0" w:space="0" w:color="auto"/>
        <w:left w:val="none" w:sz="0" w:space="0" w:color="auto"/>
        <w:bottom w:val="none" w:sz="0" w:space="0" w:color="auto"/>
        <w:right w:val="none" w:sz="0" w:space="0" w:color="auto"/>
      </w:divBdr>
    </w:div>
    <w:div w:id="966355631">
      <w:bodyDiv w:val="1"/>
      <w:marLeft w:val="0"/>
      <w:marRight w:val="0"/>
      <w:marTop w:val="0"/>
      <w:marBottom w:val="0"/>
      <w:divBdr>
        <w:top w:val="none" w:sz="0" w:space="0" w:color="auto"/>
        <w:left w:val="none" w:sz="0" w:space="0" w:color="auto"/>
        <w:bottom w:val="none" w:sz="0" w:space="0" w:color="auto"/>
        <w:right w:val="none" w:sz="0" w:space="0" w:color="auto"/>
      </w:divBdr>
    </w:div>
    <w:div w:id="1144542041">
      <w:bodyDiv w:val="1"/>
      <w:marLeft w:val="0"/>
      <w:marRight w:val="0"/>
      <w:marTop w:val="0"/>
      <w:marBottom w:val="0"/>
      <w:divBdr>
        <w:top w:val="none" w:sz="0" w:space="0" w:color="auto"/>
        <w:left w:val="none" w:sz="0" w:space="0" w:color="auto"/>
        <w:bottom w:val="none" w:sz="0" w:space="0" w:color="auto"/>
        <w:right w:val="none" w:sz="0" w:space="0" w:color="auto"/>
      </w:divBdr>
    </w:div>
    <w:div w:id="1156267739">
      <w:bodyDiv w:val="1"/>
      <w:marLeft w:val="0"/>
      <w:marRight w:val="0"/>
      <w:marTop w:val="0"/>
      <w:marBottom w:val="0"/>
      <w:divBdr>
        <w:top w:val="none" w:sz="0" w:space="0" w:color="auto"/>
        <w:left w:val="none" w:sz="0" w:space="0" w:color="auto"/>
        <w:bottom w:val="none" w:sz="0" w:space="0" w:color="auto"/>
        <w:right w:val="none" w:sz="0" w:space="0" w:color="auto"/>
      </w:divBdr>
    </w:div>
    <w:div w:id="1162161411">
      <w:bodyDiv w:val="1"/>
      <w:marLeft w:val="0"/>
      <w:marRight w:val="0"/>
      <w:marTop w:val="0"/>
      <w:marBottom w:val="0"/>
      <w:divBdr>
        <w:top w:val="none" w:sz="0" w:space="0" w:color="auto"/>
        <w:left w:val="none" w:sz="0" w:space="0" w:color="auto"/>
        <w:bottom w:val="none" w:sz="0" w:space="0" w:color="auto"/>
        <w:right w:val="none" w:sz="0" w:space="0" w:color="auto"/>
      </w:divBdr>
    </w:div>
    <w:div w:id="1215653572">
      <w:bodyDiv w:val="1"/>
      <w:marLeft w:val="0"/>
      <w:marRight w:val="0"/>
      <w:marTop w:val="0"/>
      <w:marBottom w:val="0"/>
      <w:divBdr>
        <w:top w:val="none" w:sz="0" w:space="0" w:color="auto"/>
        <w:left w:val="none" w:sz="0" w:space="0" w:color="auto"/>
        <w:bottom w:val="none" w:sz="0" w:space="0" w:color="auto"/>
        <w:right w:val="none" w:sz="0" w:space="0" w:color="auto"/>
      </w:divBdr>
    </w:div>
    <w:div w:id="1306734567">
      <w:bodyDiv w:val="1"/>
      <w:marLeft w:val="0"/>
      <w:marRight w:val="0"/>
      <w:marTop w:val="0"/>
      <w:marBottom w:val="0"/>
      <w:divBdr>
        <w:top w:val="none" w:sz="0" w:space="0" w:color="auto"/>
        <w:left w:val="none" w:sz="0" w:space="0" w:color="auto"/>
        <w:bottom w:val="none" w:sz="0" w:space="0" w:color="auto"/>
        <w:right w:val="none" w:sz="0" w:space="0" w:color="auto"/>
      </w:divBdr>
    </w:div>
    <w:div w:id="1335956023">
      <w:bodyDiv w:val="1"/>
      <w:marLeft w:val="0"/>
      <w:marRight w:val="0"/>
      <w:marTop w:val="0"/>
      <w:marBottom w:val="0"/>
      <w:divBdr>
        <w:top w:val="none" w:sz="0" w:space="0" w:color="auto"/>
        <w:left w:val="none" w:sz="0" w:space="0" w:color="auto"/>
        <w:bottom w:val="none" w:sz="0" w:space="0" w:color="auto"/>
        <w:right w:val="none" w:sz="0" w:space="0" w:color="auto"/>
      </w:divBdr>
    </w:div>
    <w:div w:id="1366180116">
      <w:bodyDiv w:val="1"/>
      <w:marLeft w:val="0"/>
      <w:marRight w:val="0"/>
      <w:marTop w:val="0"/>
      <w:marBottom w:val="0"/>
      <w:divBdr>
        <w:top w:val="none" w:sz="0" w:space="0" w:color="auto"/>
        <w:left w:val="none" w:sz="0" w:space="0" w:color="auto"/>
        <w:bottom w:val="none" w:sz="0" w:space="0" w:color="auto"/>
        <w:right w:val="none" w:sz="0" w:space="0" w:color="auto"/>
      </w:divBdr>
    </w:div>
    <w:div w:id="1377852128">
      <w:bodyDiv w:val="1"/>
      <w:marLeft w:val="0"/>
      <w:marRight w:val="0"/>
      <w:marTop w:val="0"/>
      <w:marBottom w:val="0"/>
      <w:divBdr>
        <w:top w:val="none" w:sz="0" w:space="0" w:color="auto"/>
        <w:left w:val="none" w:sz="0" w:space="0" w:color="auto"/>
        <w:bottom w:val="none" w:sz="0" w:space="0" w:color="auto"/>
        <w:right w:val="none" w:sz="0" w:space="0" w:color="auto"/>
      </w:divBdr>
    </w:div>
    <w:div w:id="1399936365">
      <w:bodyDiv w:val="1"/>
      <w:marLeft w:val="0"/>
      <w:marRight w:val="0"/>
      <w:marTop w:val="0"/>
      <w:marBottom w:val="0"/>
      <w:divBdr>
        <w:top w:val="none" w:sz="0" w:space="0" w:color="auto"/>
        <w:left w:val="none" w:sz="0" w:space="0" w:color="auto"/>
        <w:bottom w:val="none" w:sz="0" w:space="0" w:color="auto"/>
        <w:right w:val="none" w:sz="0" w:space="0" w:color="auto"/>
      </w:divBdr>
    </w:div>
    <w:div w:id="1412238680">
      <w:bodyDiv w:val="1"/>
      <w:marLeft w:val="0"/>
      <w:marRight w:val="0"/>
      <w:marTop w:val="0"/>
      <w:marBottom w:val="0"/>
      <w:divBdr>
        <w:top w:val="none" w:sz="0" w:space="0" w:color="auto"/>
        <w:left w:val="none" w:sz="0" w:space="0" w:color="auto"/>
        <w:bottom w:val="none" w:sz="0" w:space="0" w:color="auto"/>
        <w:right w:val="none" w:sz="0" w:space="0" w:color="auto"/>
      </w:divBdr>
    </w:div>
    <w:div w:id="143197217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
    <w:div w:id="1519852380">
      <w:bodyDiv w:val="1"/>
      <w:marLeft w:val="0"/>
      <w:marRight w:val="0"/>
      <w:marTop w:val="0"/>
      <w:marBottom w:val="0"/>
      <w:divBdr>
        <w:top w:val="none" w:sz="0" w:space="0" w:color="auto"/>
        <w:left w:val="none" w:sz="0" w:space="0" w:color="auto"/>
        <w:bottom w:val="none" w:sz="0" w:space="0" w:color="auto"/>
        <w:right w:val="none" w:sz="0" w:space="0" w:color="auto"/>
      </w:divBdr>
    </w:div>
    <w:div w:id="1528593456">
      <w:bodyDiv w:val="1"/>
      <w:marLeft w:val="0"/>
      <w:marRight w:val="0"/>
      <w:marTop w:val="0"/>
      <w:marBottom w:val="0"/>
      <w:divBdr>
        <w:top w:val="none" w:sz="0" w:space="0" w:color="auto"/>
        <w:left w:val="none" w:sz="0" w:space="0" w:color="auto"/>
        <w:bottom w:val="none" w:sz="0" w:space="0" w:color="auto"/>
        <w:right w:val="none" w:sz="0" w:space="0" w:color="auto"/>
      </w:divBdr>
    </w:div>
    <w:div w:id="1567107309">
      <w:bodyDiv w:val="1"/>
      <w:marLeft w:val="0"/>
      <w:marRight w:val="0"/>
      <w:marTop w:val="0"/>
      <w:marBottom w:val="0"/>
      <w:divBdr>
        <w:top w:val="none" w:sz="0" w:space="0" w:color="auto"/>
        <w:left w:val="none" w:sz="0" w:space="0" w:color="auto"/>
        <w:bottom w:val="none" w:sz="0" w:space="0" w:color="auto"/>
        <w:right w:val="none" w:sz="0" w:space="0" w:color="auto"/>
      </w:divBdr>
    </w:div>
    <w:div w:id="1569607812">
      <w:bodyDiv w:val="1"/>
      <w:marLeft w:val="0"/>
      <w:marRight w:val="0"/>
      <w:marTop w:val="0"/>
      <w:marBottom w:val="0"/>
      <w:divBdr>
        <w:top w:val="none" w:sz="0" w:space="0" w:color="auto"/>
        <w:left w:val="none" w:sz="0" w:space="0" w:color="auto"/>
        <w:bottom w:val="none" w:sz="0" w:space="0" w:color="auto"/>
        <w:right w:val="none" w:sz="0" w:space="0" w:color="auto"/>
      </w:divBdr>
    </w:div>
    <w:div w:id="1599484961">
      <w:bodyDiv w:val="1"/>
      <w:marLeft w:val="0"/>
      <w:marRight w:val="0"/>
      <w:marTop w:val="0"/>
      <w:marBottom w:val="0"/>
      <w:divBdr>
        <w:top w:val="none" w:sz="0" w:space="0" w:color="auto"/>
        <w:left w:val="none" w:sz="0" w:space="0" w:color="auto"/>
        <w:bottom w:val="none" w:sz="0" w:space="0" w:color="auto"/>
        <w:right w:val="none" w:sz="0" w:space="0" w:color="auto"/>
      </w:divBdr>
    </w:div>
    <w:div w:id="1623924750">
      <w:bodyDiv w:val="1"/>
      <w:marLeft w:val="0"/>
      <w:marRight w:val="0"/>
      <w:marTop w:val="0"/>
      <w:marBottom w:val="0"/>
      <w:divBdr>
        <w:top w:val="none" w:sz="0" w:space="0" w:color="auto"/>
        <w:left w:val="none" w:sz="0" w:space="0" w:color="auto"/>
        <w:bottom w:val="none" w:sz="0" w:space="0" w:color="auto"/>
        <w:right w:val="none" w:sz="0" w:space="0" w:color="auto"/>
      </w:divBdr>
    </w:div>
    <w:div w:id="1708682261">
      <w:bodyDiv w:val="1"/>
      <w:marLeft w:val="0"/>
      <w:marRight w:val="0"/>
      <w:marTop w:val="0"/>
      <w:marBottom w:val="0"/>
      <w:divBdr>
        <w:top w:val="none" w:sz="0" w:space="0" w:color="auto"/>
        <w:left w:val="none" w:sz="0" w:space="0" w:color="auto"/>
        <w:bottom w:val="none" w:sz="0" w:space="0" w:color="auto"/>
        <w:right w:val="none" w:sz="0" w:space="0" w:color="auto"/>
      </w:divBdr>
    </w:div>
    <w:div w:id="1783917623">
      <w:bodyDiv w:val="1"/>
      <w:marLeft w:val="0"/>
      <w:marRight w:val="0"/>
      <w:marTop w:val="0"/>
      <w:marBottom w:val="0"/>
      <w:divBdr>
        <w:top w:val="none" w:sz="0" w:space="0" w:color="auto"/>
        <w:left w:val="none" w:sz="0" w:space="0" w:color="auto"/>
        <w:bottom w:val="none" w:sz="0" w:space="0" w:color="auto"/>
        <w:right w:val="none" w:sz="0" w:space="0" w:color="auto"/>
      </w:divBdr>
    </w:div>
    <w:div w:id="1784491228">
      <w:bodyDiv w:val="1"/>
      <w:marLeft w:val="0"/>
      <w:marRight w:val="0"/>
      <w:marTop w:val="0"/>
      <w:marBottom w:val="0"/>
      <w:divBdr>
        <w:top w:val="none" w:sz="0" w:space="0" w:color="auto"/>
        <w:left w:val="none" w:sz="0" w:space="0" w:color="auto"/>
        <w:bottom w:val="none" w:sz="0" w:space="0" w:color="auto"/>
        <w:right w:val="none" w:sz="0" w:space="0" w:color="auto"/>
      </w:divBdr>
    </w:div>
    <w:div w:id="1814250481">
      <w:bodyDiv w:val="1"/>
      <w:marLeft w:val="0"/>
      <w:marRight w:val="0"/>
      <w:marTop w:val="0"/>
      <w:marBottom w:val="0"/>
      <w:divBdr>
        <w:top w:val="none" w:sz="0" w:space="0" w:color="auto"/>
        <w:left w:val="none" w:sz="0" w:space="0" w:color="auto"/>
        <w:bottom w:val="none" w:sz="0" w:space="0" w:color="auto"/>
        <w:right w:val="none" w:sz="0" w:space="0" w:color="auto"/>
      </w:divBdr>
    </w:div>
    <w:div w:id="1838184239">
      <w:bodyDiv w:val="1"/>
      <w:marLeft w:val="0"/>
      <w:marRight w:val="0"/>
      <w:marTop w:val="0"/>
      <w:marBottom w:val="0"/>
      <w:divBdr>
        <w:top w:val="none" w:sz="0" w:space="0" w:color="auto"/>
        <w:left w:val="none" w:sz="0" w:space="0" w:color="auto"/>
        <w:bottom w:val="none" w:sz="0" w:space="0" w:color="auto"/>
        <w:right w:val="none" w:sz="0" w:space="0" w:color="auto"/>
      </w:divBdr>
      <w:divsChild>
        <w:div w:id="809519776">
          <w:marLeft w:val="0"/>
          <w:marRight w:val="0"/>
          <w:marTop w:val="0"/>
          <w:marBottom w:val="0"/>
          <w:divBdr>
            <w:top w:val="none" w:sz="0" w:space="0" w:color="auto"/>
            <w:left w:val="none" w:sz="0" w:space="0" w:color="auto"/>
            <w:bottom w:val="none" w:sz="0" w:space="0" w:color="auto"/>
            <w:right w:val="none" w:sz="0" w:space="0" w:color="auto"/>
          </w:divBdr>
          <w:divsChild>
            <w:div w:id="782307524">
              <w:marLeft w:val="0"/>
              <w:marRight w:val="0"/>
              <w:marTop w:val="0"/>
              <w:marBottom w:val="0"/>
              <w:divBdr>
                <w:top w:val="none" w:sz="0" w:space="0" w:color="auto"/>
                <w:left w:val="none" w:sz="0" w:space="0" w:color="auto"/>
                <w:bottom w:val="none" w:sz="0" w:space="0" w:color="auto"/>
                <w:right w:val="none" w:sz="0" w:space="0" w:color="auto"/>
              </w:divBdr>
              <w:divsChild>
                <w:div w:id="1883398259">
                  <w:marLeft w:val="0"/>
                  <w:marRight w:val="0"/>
                  <w:marTop w:val="0"/>
                  <w:marBottom w:val="0"/>
                  <w:divBdr>
                    <w:top w:val="none" w:sz="0" w:space="0" w:color="auto"/>
                    <w:left w:val="none" w:sz="0" w:space="0" w:color="auto"/>
                    <w:bottom w:val="none" w:sz="0" w:space="0" w:color="auto"/>
                    <w:right w:val="none" w:sz="0" w:space="0" w:color="auto"/>
                  </w:divBdr>
                  <w:divsChild>
                    <w:div w:id="1943875653">
                      <w:marLeft w:val="0"/>
                      <w:marRight w:val="0"/>
                      <w:marTop w:val="0"/>
                      <w:marBottom w:val="0"/>
                      <w:divBdr>
                        <w:top w:val="none" w:sz="0" w:space="0" w:color="auto"/>
                        <w:left w:val="none" w:sz="0" w:space="0" w:color="auto"/>
                        <w:bottom w:val="none" w:sz="0" w:space="0" w:color="auto"/>
                        <w:right w:val="none" w:sz="0" w:space="0" w:color="auto"/>
                      </w:divBdr>
                      <w:divsChild>
                        <w:div w:id="48265858">
                          <w:marLeft w:val="0"/>
                          <w:marRight w:val="0"/>
                          <w:marTop w:val="0"/>
                          <w:marBottom w:val="0"/>
                          <w:divBdr>
                            <w:top w:val="none" w:sz="0" w:space="0" w:color="auto"/>
                            <w:left w:val="none" w:sz="0" w:space="0" w:color="auto"/>
                            <w:bottom w:val="none" w:sz="0" w:space="0" w:color="auto"/>
                            <w:right w:val="none" w:sz="0" w:space="0" w:color="auto"/>
                          </w:divBdr>
                          <w:divsChild>
                            <w:div w:id="1726759157">
                              <w:marLeft w:val="0"/>
                              <w:marRight w:val="0"/>
                              <w:marTop w:val="0"/>
                              <w:marBottom w:val="0"/>
                              <w:divBdr>
                                <w:top w:val="none" w:sz="0" w:space="0" w:color="auto"/>
                                <w:left w:val="none" w:sz="0" w:space="0" w:color="auto"/>
                                <w:bottom w:val="none" w:sz="0" w:space="0" w:color="auto"/>
                                <w:right w:val="none" w:sz="0" w:space="0" w:color="auto"/>
                              </w:divBdr>
                              <w:divsChild>
                                <w:div w:id="1364281161">
                                  <w:marLeft w:val="0"/>
                                  <w:marRight w:val="0"/>
                                  <w:marTop w:val="0"/>
                                  <w:marBottom w:val="0"/>
                                  <w:divBdr>
                                    <w:top w:val="none" w:sz="0" w:space="0" w:color="auto"/>
                                    <w:left w:val="none" w:sz="0" w:space="0" w:color="auto"/>
                                    <w:bottom w:val="none" w:sz="0" w:space="0" w:color="auto"/>
                                    <w:right w:val="none" w:sz="0" w:space="0" w:color="auto"/>
                                  </w:divBdr>
                                  <w:divsChild>
                                    <w:div w:id="971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868134">
      <w:bodyDiv w:val="1"/>
      <w:marLeft w:val="0"/>
      <w:marRight w:val="0"/>
      <w:marTop w:val="0"/>
      <w:marBottom w:val="0"/>
      <w:divBdr>
        <w:top w:val="none" w:sz="0" w:space="0" w:color="auto"/>
        <w:left w:val="none" w:sz="0" w:space="0" w:color="auto"/>
        <w:bottom w:val="none" w:sz="0" w:space="0" w:color="auto"/>
        <w:right w:val="none" w:sz="0" w:space="0" w:color="auto"/>
      </w:divBdr>
    </w:div>
    <w:div w:id="1973243677">
      <w:bodyDiv w:val="1"/>
      <w:marLeft w:val="0"/>
      <w:marRight w:val="0"/>
      <w:marTop w:val="0"/>
      <w:marBottom w:val="0"/>
      <w:divBdr>
        <w:top w:val="none" w:sz="0" w:space="0" w:color="auto"/>
        <w:left w:val="none" w:sz="0" w:space="0" w:color="auto"/>
        <w:bottom w:val="none" w:sz="0" w:space="0" w:color="auto"/>
        <w:right w:val="none" w:sz="0" w:space="0" w:color="auto"/>
      </w:divBdr>
    </w:div>
    <w:div w:id="1979335545">
      <w:bodyDiv w:val="1"/>
      <w:marLeft w:val="0"/>
      <w:marRight w:val="0"/>
      <w:marTop w:val="0"/>
      <w:marBottom w:val="0"/>
      <w:divBdr>
        <w:top w:val="none" w:sz="0" w:space="0" w:color="auto"/>
        <w:left w:val="none" w:sz="0" w:space="0" w:color="auto"/>
        <w:bottom w:val="none" w:sz="0" w:space="0" w:color="auto"/>
        <w:right w:val="none" w:sz="0" w:space="0" w:color="auto"/>
      </w:divBdr>
    </w:div>
    <w:div w:id="1979720106">
      <w:bodyDiv w:val="1"/>
      <w:marLeft w:val="0"/>
      <w:marRight w:val="0"/>
      <w:marTop w:val="0"/>
      <w:marBottom w:val="0"/>
      <w:divBdr>
        <w:top w:val="none" w:sz="0" w:space="0" w:color="auto"/>
        <w:left w:val="none" w:sz="0" w:space="0" w:color="auto"/>
        <w:bottom w:val="none" w:sz="0" w:space="0" w:color="auto"/>
        <w:right w:val="none" w:sz="0" w:space="0" w:color="auto"/>
      </w:divBdr>
    </w:div>
    <w:div w:id="2052529785">
      <w:bodyDiv w:val="1"/>
      <w:marLeft w:val="0"/>
      <w:marRight w:val="0"/>
      <w:marTop w:val="0"/>
      <w:marBottom w:val="0"/>
      <w:divBdr>
        <w:top w:val="none" w:sz="0" w:space="0" w:color="auto"/>
        <w:left w:val="none" w:sz="0" w:space="0" w:color="auto"/>
        <w:bottom w:val="none" w:sz="0" w:space="0" w:color="auto"/>
        <w:right w:val="none" w:sz="0" w:space="0" w:color="auto"/>
      </w:divBdr>
    </w:div>
    <w:div w:id="2053310573">
      <w:bodyDiv w:val="1"/>
      <w:marLeft w:val="0"/>
      <w:marRight w:val="0"/>
      <w:marTop w:val="0"/>
      <w:marBottom w:val="0"/>
      <w:divBdr>
        <w:top w:val="none" w:sz="0" w:space="0" w:color="auto"/>
        <w:left w:val="none" w:sz="0" w:space="0" w:color="auto"/>
        <w:bottom w:val="none" w:sz="0" w:space="0" w:color="auto"/>
        <w:right w:val="none" w:sz="0" w:space="0" w:color="auto"/>
      </w:divBdr>
    </w:div>
    <w:div w:id="2095473304">
      <w:bodyDiv w:val="1"/>
      <w:marLeft w:val="0"/>
      <w:marRight w:val="0"/>
      <w:marTop w:val="0"/>
      <w:marBottom w:val="0"/>
      <w:divBdr>
        <w:top w:val="none" w:sz="0" w:space="0" w:color="auto"/>
        <w:left w:val="none" w:sz="0" w:space="0" w:color="auto"/>
        <w:bottom w:val="none" w:sz="0" w:space="0" w:color="auto"/>
        <w:right w:val="none" w:sz="0" w:space="0" w:color="auto"/>
      </w:divBdr>
    </w:div>
    <w:div w:id="2124495998">
      <w:bodyDiv w:val="1"/>
      <w:marLeft w:val="0"/>
      <w:marRight w:val="0"/>
      <w:marTop w:val="0"/>
      <w:marBottom w:val="0"/>
      <w:divBdr>
        <w:top w:val="none" w:sz="0" w:space="0" w:color="auto"/>
        <w:left w:val="none" w:sz="0" w:space="0" w:color="auto"/>
        <w:bottom w:val="none" w:sz="0" w:space="0" w:color="auto"/>
        <w:right w:val="none" w:sz="0" w:space="0" w:color="auto"/>
      </w:divBdr>
    </w:div>
    <w:div w:id="2134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2</cp:revision>
  <dcterms:created xsi:type="dcterms:W3CDTF">2025-03-28T22:30:00Z</dcterms:created>
  <dcterms:modified xsi:type="dcterms:W3CDTF">2025-03-28T22:30:00Z</dcterms:modified>
</cp:coreProperties>
</file>